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FD1" w:rsidRPr="004F5FD1" w:rsidRDefault="004F5FD1" w:rsidP="004F5FD1">
      <w:pPr>
        <w:tabs>
          <w:tab w:val="left" w:pos="6237"/>
        </w:tabs>
        <w:ind w:left="6663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FD1">
        <w:rPr>
          <w:rFonts w:ascii="Times New Roman" w:hAnsi="Times New Roman" w:cs="Times New Roman"/>
          <w:b/>
          <w:sz w:val="28"/>
          <w:szCs w:val="28"/>
        </w:rPr>
        <w:t>ЗАТВЕРДЖЕНО</w:t>
      </w:r>
    </w:p>
    <w:p w:rsidR="004F5FD1" w:rsidRPr="004F5FD1" w:rsidRDefault="004F5FD1" w:rsidP="004F5FD1">
      <w:pPr>
        <w:tabs>
          <w:tab w:val="left" w:pos="6237"/>
        </w:tabs>
        <w:ind w:left="6663" w:hanging="426"/>
        <w:rPr>
          <w:rFonts w:ascii="Times New Roman" w:hAnsi="Times New Roman" w:cs="Times New Roman"/>
          <w:b/>
          <w:sz w:val="28"/>
          <w:szCs w:val="28"/>
        </w:rPr>
      </w:pPr>
      <w:r w:rsidRPr="004F5FD1">
        <w:rPr>
          <w:rFonts w:ascii="Times New Roman" w:hAnsi="Times New Roman" w:cs="Times New Roman"/>
          <w:sz w:val="28"/>
          <w:szCs w:val="28"/>
        </w:rPr>
        <w:t xml:space="preserve">Розпорядження          </w:t>
      </w:r>
    </w:p>
    <w:p w:rsidR="004F5FD1" w:rsidRPr="004F5FD1" w:rsidRDefault="004F5FD1" w:rsidP="004F5FD1">
      <w:pPr>
        <w:tabs>
          <w:tab w:val="left" w:pos="6237"/>
        </w:tabs>
        <w:ind w:left="6237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F5FD1">
        <w:rPr>
          <w:rFonts w:ascii="Times New Roman" w:hAnsi="Times New Roman" w:cs="Times New Roman"/>
          <w:sz w:val="28"/>
          <w:szCs w:val="28"/>
        </w:rPr>
        <w:t>Великосеверинівського</w:t>
      </w:r>
      <w:proofErr w:type="spellEnd"/>
    </w:p>
    <w:p w:rsidR="004F5FD1" w:rsidRPr="004F5FD1" w:rsidRDefault="004F5FD1" w:rsidP="004F5FD1">
      <w:pPr>
        <w:tabs>
          <w:tab w:val="left" w:pos="6237"/>
        </w:tabs>
        <w:ind w:left="6237"/>
        <w:rPr>
          <w:rFonts w:ascii="Times New Roman" w:hAnsi="Times New Roman" w:cs="Times New Roman"/>
          <w:b/>
          <w:sz w:val="28"/>
          <w:szCs w:val="28"/>
        </w:rPr>
      </w:pPr>
      <w:r w:rsidRPr="004F5FD1">
        <w:rPr>
          <w:rFonts w:ascii="Times New Roman" w:hAnsi="Times New Roman" w:cs="Times New Roman"/>
          <w:sz w:val="28"/>
          <w:szCs w:val="28"/>
        </w:rPr>
        <w:t>сільського голови</w:t>
      </w:r>
    </w:p>
    <w:p w:rsidR="004F5FD1" w:rsidRPr="004F5FD1" w:rsidRDefault="004F5FD1" w:rsidP="004F5FD1">
      <w:pPr>
        <w:tabs>
          <w:tab w:val="left" w:pos="6237"/>
        </w:tabs>
        <w:ind w:left="6237"/>
        <w:rPr>
          <w:rFonts w:ascii="Times New Roman" w:hAnsi="Times New Roman" w:cs="Times New Roman"/>
          <w:b/>
          <w:sz w:val="28"/>
          <w:szCs w:val="28"/>
        </w:rPr>
      </w:pPr>
      <w:r w:rsidRPr="004F5FD1">
        <w:rPr>
          <w:rFonts w:ascii="Times New Roman" w:hAnsi="Times New Roman" w:cs="Times New Roman"/>
          <w:sz w:val="28"/>
          <w:szCs w:val="28"/>
        </w:rPr>
        <w:t>«20» квітня 2018 р.  №45-од</w:t>
      </w:r>
    </w:p>
    <w:p w:rsidR="004F5FD1" w:rsidRPr="004F5FD1" w:rsidRDefault="004F5FD1" w:rsidP="004F5FD1">
      <w:pPr>
        <w:tabs>
          <w:tab w:val="left" w:pos="6237"/>
          <w:tab w:val="left" w:pos="6652"/>
        </w:tabs>
        <w:ind w:left="623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FD1" w:rsidRPr="004F5FD1" w:rsidRDefault="004F5FD1" w:rsidP="004F5FD1">
      <w:pPr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FD1">
        <w:rPr>
          <w:rFonts w:ascii="Times New Roman" w:hAnsi="Times New Roman" w:cs="Times New Roman"/>
          <w:b/>
          <w:sz w:val="28"/>
          <w:szCs w:val="28"/>
        </w:rPr>
        <w:t>ПЛАН ЗАХОДІВ</w:t>
      </w:r>
    </w:p>
    <w:p w:rsidR="004F5FD1" w:rsidRPr="004F5FD1" w:rsidRDefault="004F5FD1" w:rsidP="004F5FD1">
      <w:pPr>
        <w:tabs>
          <w:tab w:val="left" w:pos="66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FD1">
        <w:rPr>
          <w:rFonts w:ascii="Times New Roman" w:hAnsi="Times New Roman" w:cs="Times New Roman"/>
          <w:b/>
          <w:sz w:val="28"/>
          <w:szCs w:val="28"/>
        </w:rPr>
        <w:t>щодо зміцнення національної єдності та консолідації українського  суспільства, підтримки ініціатив  громадськості   у цій сфері</w:t>
      </w:r>
    </w:p>
    <w:p w:rsidR="004F5FD1" w:rsidRPr="004F5FD1" w:rsidRDefault="004F5FD1" w:rsidP="004F5FD1">
      <w:pPr>
        <w:tabs>
          <w:tab w:val="left" w:pos="6652"/>
        </w:tabs>
        <w:rPr>
          <w:rFonts w:ascii="Times New Roman" w:hAnsi="Times New Roman" w:cs="Times New Roman"/>
          <w:b/>
          <w:sz w:val="28"/>
          <w:szCs w:val="28"/>
        </w:rPr>
      </w:pPr>
    </w:p>
    <w:p w:rsidR="004F5FD1" w:rsidRPr="004F5FD1" w:rsidRDefault="004F5FD1" w:rsidP="004F5FD1">
      <w:pPr>
        <w:tabs>
          <w:tab w:val="left" w:pos="6652"/>
        </w:tabs>
        <w:ind w:left="709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FD1">
        <w:rPr>
          <w:rFonts w:ascii="Times New Roman" w:hAnsi="Times New Roman" w:cs="Times New Roman"/>
          <w:sz w:val="28"/>
          <w:szCs w:val="28"/>
        </w:rPr>
        <w:t>1.Забезпечити проведення:</w:t>
      </w:r>
    </w:p>
    <w:p w:rsidR="004F5FD1" w:rsidRPr="004F5FD1" w:rsidRDefault="004F5FD1" w:rsidP="004F5FD1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FD1">
        <w:rPr>
          <w:rFonts w:ascii="Times New Roman" w:hAnsi="Times New Roman" w:cs="Times New Roman"/>
          <w:sz w:val="28"/>
          <w:szCs w:val="28"/>
        </w:rPr>
        <w:t xml:space="preserve">1) заходів національно-патріотичного змісту, у тому числі спрямованих  на утвердження національно-патріотичної свідомості дітей та молоді, ушанування героїв боротьби Українського народу за незалежність та територіальну цілісність, популяризацію національної духовно-культурної спадщини за участю часників антитерористичної операції  в Донецькій і Луганській областях, волонтерів, внутрішньо переміщених осіб; </w:t>
      </w:r>
    </w:p>
    <w:p w:rsidR="004F5FD1" w:rsidRPr="004F5FD1" w:rsidRDefault="004F5FD1" w:rsidP="004F5FD1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FD1" w:rsidRPr="004F5FD1" w:rsidRDefault="004F5FD1" w:rsidP="004F5FD1">
      <w:pPr>
        <w:ind w:left="5103" w:firstLine="6"/>
        <w:rPr>
          <w:rFonts w:ascii="Times New Roman" w:hAnsi="Times New Roman" w:cs="Times New Roman"/>
          <w:sz w:val="28"/>
          <w:szCs w:val="28"/>
        </w:rPr>
      </w:pPr>
      <w:r w:rsidRPr="004F5FD1">
        <w:rPr>
          <w:rFonts w:ascii="Times New Roman" w:hAnsi="Times New Roman" w:cs="Times New Roman"/>
          <w:sz w:val="28"/>
          <w:szCs w:val="28"/>
        </w:rPr>
        <w:t>Відділ освіти, молоді</w:t>
      </w:r>
    </w:p>
    <w:p w:rsidR="004F5FD1" w:rsidRPr="004F5FD1" w:rsidRDefault="004F5FD1" w:rsidP="004F5FD1">
      <w:pPr>
        <w:ind w:left="5103" w:hanging="6"/>
        <w:rPr>
          <w:rFonts w:ascii="Times New Roman" w:hAnsi="Times New Roman" w:cs="Times New Roman"/>
          <w:sz w:val="28"/>
          <w:szCs w:val="28"/>
        </w:rPr>
      </w:pPr>
      <w:r w:rsidRPr="004F5FD1">
        <w:rPr>
          <w:rFonts w:ascii="Times New Roman" w:hAnsi="Times New Roman" w:cs="Times New Roman"/>
          <w:sz w:val="28"/>
          <w:szCs w:val="28"/>
        </w:rPr>
        <w:t>та спорту, культури та туризму;</w:t>
      </w:r>
    </w:p>
    <w:p w:rsidR="004F5FD1" w:rsidRPr="004F5FD1" w:rsidRDefault="004F5FD1" w:rsidP="004F5FD1">
      <w:pPr>
        <w:ind w:left="5103"/>
        <w:rPr>
          <w:rFonts w:ascii="Times New Roman" w:hAnsi="Times New Roman" w:cs="Times New Roman"/>
          <w:sz w:val="28"/>
          <w:szCs w:val="28"/>
        </w:rPr>
      </w:pPr>
      <w:r w:rsidRPr="004F5FD1">
        <w:rPr>
          <w:rFonts w:ascii="Times New Roman" w:hAnsi="Times New Roman" w:cs="Times New Roman"/>
          <w:sz w:val="28"/>
          <w:szCs w:val="28"/>
        </w:rPr>
        <w:t>відділ   організаційної роботи, інформаційної діяльності  та комунікацій з громадськістю</w:t>
      </w:r>
    </w:p>
    <w:p w:rsidR="004F5FD1" w:rsidRPr="004F5FD1" w:rsidRDefault="004F5FD1" w:rsidP="004F5FD1">
      <w:pPr>
        <w:ind w:left="5103"/>
        <w:rPr>
          <w:rFonts w:ascii="Times New Roman" w:hAnsi="Times New Roman" w:cs="Times New Roman"/>
          <w:b/>
          <w:sz w:val="28"/>
          <w:szCs w:val="28"/>
        </w:rPr>
      </w:pPr>
      <w:r w:rsidRPr="004F5FD1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4F5FD1" w:rsidRPr="004F5FD1" w:rsidRDefault="004F5FD1" w:rsidP="004F5FD1">
      <w:pPr>
        <w:ind w:left="5103"/>
        <w:rPr>
          <w:rFonts w:ascii="Times New Roman" w:hAnsi="Times New Roman" w:cs="Times New Roman"/>
          <w:b/>
          <w:sz w:val="28"/>
          <w:szCs w:val="28"/>
        </w:rPr>
      </w:pPr>
      <w:r w:rsidRPr="004F5FD1">
        <w:rPr>
          <w:rFonts w:ascii="Times New Roman" w:hAnsi="Times New Roman" w:cs="Times New Roman"/>
          <w:b/>
          <w:sz w:val="28"/>
          <w:szCs w:val="28"/>
        </w:rPr>
        <w:t>Постійно</w:t>
      </w:r>
    </w:p>
    <w:p w:rsidR="004F5FD1" w:rsidRPr="004F5FD1" w:rsidRDefault="004F5FD1" w:rsidP="004F5FD1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4F5FD1" w:rsidRPr="004F5FD1" w:rsidRDefault="004F5FD1" w:rsidP="004F5F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5FD1">
        <w:rPr>
          <w:rFonts w:ascii="Times New Roman" w:hAnsi="Times New Roman" w:cs="Times New Roman"/>
          <w:sz w:val="28"/>
          <w:szCs w:val="28"/>
        </w:rPr>
        <w:t>2) бесід, годин пам’яті, засідань за круглим столом, зустрічей  дітей  та молоді  з ветеранами війни, борцями за незалежність України у ХХ столітті, учасникам  антитерористичної операції в Донецькій та Луганській областях, спрямованих на національно-патріотичне виховання, в закладах культури громади, бібліотеках;</w:t>
      </w:r>
    </w:p>
    <w:p w:rsidR="004F5FD1" w:rsidRPr="004F5FD1" w:rsidRDefault="004F5FD1" w:rsidP="004F5F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FD1" w:rsidRPr="004F5FD1" w:rsidRDefault="004F5FD1" w:rsidP="004F5FD1">
      <w:pPr>
        <w:ind w:left="5103" w:firstLine="6"/>
        <w:rPr>
          <w:rFonts w:ascii="Times New Roman" w:hAnsi="Times New Roman" w:cs="Times New Roman"/>
          <w:sz w:val="28"/>
          <w:szCs w:val="28"/>
        </w:rPr>
      </w:pPr>
      <w:r w:rsidRPr="004F5FD1">
        <w:rPr>
          <w:rFonts w:ascii="Times New Roman" w:hAnsi="Times New Roman" w:cs="Times New Roman"/>
          <w:sz w:val="28"/>
          <w:szCs w:val="28"/>
        </w:rPr>
        <w:t>Відділ освіти, молоді</w:t>
      </w:r>
    </w:p>
    <w:p w:rsidR="004F5FD1" w:rsidRPr="004F5FD1" w:rsidRDefault="004F5FD1" w:rsidP="004F5FD1">
      <w:pPr>
        <w:ind w:left="5103" w:hanging="6"/>
        <w:rPr>
          <w:rFonts w:ascii="Times New Roman" w:hAnsi="Times New Roman" w:cs="Times New Roman"/>
          <w:sz w:val="28"/>
          <w:szCs w:val="28"/>
        </w:rPr>
      </w:pPr>
      <w:r w:rsidRPr="004F5FD1">
        <w:rPr>
          <w:rFonts w:ascii="Times New Roman" w:hAnsi="Times New Roman" w:cs="Times New Roman"/>
          <w:sz w:val="28"/>
          <w:szCs w:val="28"/>
        </w:rPr>
        <w:t>та спорту, культури та туризму</w:t>
      </w:r>
    </w:p>
    <w:p w:rsidR="004F5FD1" w:rsidRPr="004F5FD1" w:rsidRDefault="004F5FD1" w:rsidP="004F5FD1">
      <w:pPr>
        <w:ind w:left="5103"/>
        <w:rPr>
          <w:rFonts w:ascii="Times New Roman" w:hAnsi="Times New Roman" w:cs="Times New Roman"/>
          <w:b/>
          <w:sz w:val="28"/>
          <w:szCs w:val="28"/>
        </w:rPr>
      </w:pPr>
      <w:r w:rsidRPr="004F5FD1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4F5FD1" w:rsidRPr="004F5FD1" w:rsidRDefault="004F5FD1" w:rsidP="004F5FD1">
      <w:pPr>
        <w:ind w:left="5103"/>
        <w:rPr>
          <w:rFonts w:ascii="Times New Roman" w:hAnsi="Times New Roman" w:cs="Times New Roman"/>
          <w:b/>
          <w:sz w:val="28"/>
          <w:szCs w:val="28"/>
        </w:rPr>
      </w:pPr>
      <w:r w:rsidRPr="004F5FD1">
        <w:rPr>
          <w:rFonts w:ascii="Times New Roman" w:hAnsi="Times New Roman" w:cs="Times New Roman"/>
          <w:b/>
          <w:sz w:val="28"/>
          <w:szCs w:val="28"/>
        </w:rPr>
        <w:t>Постійно</w:t>
      </w:r>
    </w:p>
    <w:p w:rsidR="004F5FD1" w:rsidRPr="004F5FD1" w:rsidRDefault="004F5FD1" w:rsidP="004F5FD1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4F5FD1" w:rsidRPr="004F5FD1" w:rsidRDefault="004F5FD1" w:rsidP="004F5F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5FD1">
        <w:rPr>
          <w:rFonts w:ascii="Times New Roman" w:hAnsi="Times New Roman" w:cs="Times New Roman"/>
          <w:sz w:val="28"/>
          <w:szCs w:val="28"/>
        </w:rPr>
        <w:t>3) заходів, що популяризують культурні та національно-мистецькі традиції Українського народу, виставок в бібліотечних закладах сільської ради;</w:t>
      </w:r>
    </w:p>
    <w:p w:rsidR="004F5FD1" w:rsidRPr="004F5FD1" w:rsidRDefault="004F5FD1" w:rsidP="004F5F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5FD1" w:rsidRPr="004F5FD1" w:rsidRDefault="004F5FD1" w:rsidP="004F5FD1">
      <w:pPr>
        <w:ind w:left="5103" w:firstLine="6"/>
        <w:rPr>
          <w:rFonts w:ascii="Times New Roman" w:hAnsi="Times New Roman" w:cs="Times New Roman"/>
          <w:sz w:val="28"/>
          <w:szCs w:val="28"/>
        </w:rPr>
      </w:pPr>
      <w:r w:rsidRPr="004F5FD1">
        <w:rPr>
          <w:rFonts w:ascii="Times New Roman" w:hAnsi="Times New Roman" w:cs="Times New Roman"/>
          <w:sz w:val="28"/>
          <w:szCs w:val="28"/>
        </w:rPr>
        <w:t>Відділ освіти, молоді</w:t>
      </w:r>
    </w:p>
    <w:p w:rsidR="004F5FD1" w:rsidRPr="004F5FD1" w:rsidRDefault="004F5FD1" w:rsidP="004F5FD1">
      <w:pPr>
        <w:ind w:left="5103" w:firstLine="6"/>
        <w:rPr>
          <w:rFonts w:ascii="Times New Roman" w:hAnsi="Times New Roman" w:cs="Times New Roman"/>
          <w:sz w:val="28"/>
          <w:szCs w:val="28"/>
        </w:rPr>
      </w:pPr>
      <w:r w:rsidRPr="004F5FD1">
        <w:rPr>
          <w:rFonts w:ascii="Times New Roman" w:hAnsi="Times New Roman" w:cs="Times New Roman"/>
          <w:sz w:val="28"/>
          <w:szCs w:val="28"/>
        </w:rPr>
        <w:t>та спорту, культури та туризму</w:t>
      </w:r>
    </w:p>
    <w:p w:rsidR="004F5FD1" w:rsidRPr="004F5FD1" w:rsidRDefault="004F5FD1" w:rsidP="004F5FD1">
      <w:pPr>
        <w:ind w:left="5103" w:firstLine="6"/>
        <w:rPr>
          <w:rFonts w:ascii="Times New Roman" w:hAnsi="Times New Roman" w:cs="Times New Roman"/>
          <w:b/>
          <w:sz w:val="28"/>
          <w:szCs w:val="28"/>
        </w:rPr>
      </w:pPr>
      <w:r w:rsidRPr="004F5FD1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4F5FD1" w:rsidRPr="004F5FD1" w:rsidRDefault="004F5FD1" w:rsidP="004F5FD1">
      <w:pPr>
        <w:ind w:left="5103" w:firstLine="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F5FD1">
        <w:rPr>
          <w:rFonts w:ascii="Times New Roman" w:hAnsi="Times New Roman" w:cs="Times New Roman"/>
          <w:b/>
          <w:sz w:val="28"/>
          <w:szCs w:val="28"/>
        </w:rPr>
        <w:t>Постійно</w:t>
      </w:r>
    </w:p>
    <w:p w:rsidR="004F5FD1" w:rsidRPr="004F5FD1" w:rsidRDefault="004F5FD1" w:rsidP="004F5FD1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FD1" w:rsidRPr="004F5FD1" w:rsidRDefault="004F5FD1" w:rsidP="004F5FD1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FD1">
        <w:rPr>
          <w:rFonts w:ascii="Times New Roman" w:hAnsi="Times New Roman" w:cs="Times New Roman"/>
          <w:sz w:val="28"/>
          <w:szCs w:val="28"/>
        </w:rPr>
        <w:t xml:space="preserve">4) інформаційно-просвітницьких заходів, присвячених збереженню національної пам’яті Українського народу, популяризації історичного минулого  для зміцнення національної єдності  та консолідації українського суспільства, у закладах культури та освіти  сільської ради. </w:t>
      </w:r>
    </w:p>
    <w:p w:rsidR="004F5FD1" w:rsidRPr="004F5FD1" w:rsidRDefault="004F5FD1" w:rsidP="004F5FD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5FD1" w:rsidRPr="004F5FD1" w:rsidRDefault="004F5FD1" w:rsidP="004F5FD1">
      <w:pPr>
        <w:ind w:left="5103" w:firstLine="6"/>
        <w:rPr>
          <w:rFonts w:ascii="Times New Roman" w:hAnsi="Times New Roman" w:cs="Times New Roman"/>
          <w:sz w:val="28"/>
          <w:szCs w:val="28"/>
        </w:rPr>
      </w:pPr>
      <w:r w:rsidRPr="004F5FD1">
        <w:rPr>
          <w:rFonts w:ascii="Times New Roman" w:hAnsi="Times New Roman" w:cs="Times New Roman"/>
          <w:sz w:val="28"/>
          <w:szCs w:val="28"/>
        </w:rPr>
        <w:t>Відділ  освіти, молоді</w:t>
      </w:r>
    </w:p>
    <w:p w:rsidR="004F5FD1" w:rsidRPr="004F5FD1" w:rsidRDefault="004F5FD1" w:rsidP="004F5FD1">
      <w:pPr>
        <w:ind w:left="5103"/>
        <w:rPr>
          <w:rFonts w:ascii="Times New Roman" w:hAnsi="Times New Roman" w:cs="Times New Roman"/>
          <w:sz w:val="28"/>
          <w:szCs w:val="28"/>
        </w:rPr>
      </w:pPr>
      <w:r w:rsidRPr="004F5FD1">
        <w:rPr>
          <w:rFonts w:ascii="Times New Roman" w:hAnsi="Times New Roman" w:cs="Times New Roman"/>
          <w:sz w:val="28"/>
          <w:szCs w:val="28"/>
        </w:rPr>
        <w:t>та спорту, культури та туризму</w:t>
      </w:r>
    </w:p>
    <w:p w:rsidR="004F5FD1" w:rsidRPr="004F5FD1" w:rsidRDefault="004F5FD1" w:rsidP="004F5FD1">
      <w:pPr>
        <w:ind w:left="5103" w:firstLine="6"/>
        <w:rPr>
          <w:rFonts w:ascii="Times New Roman" w:hAnsi="Times New Roman" w:cs="Times New Roman"/>
          <w:b/>
          <w:sz w:val="28"/>
          <w:szCs w:val="28"/>
        </w:rPr>
      </w:pPr>
      <w:r w:rsidRPr="004F5FD1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4F5FD1" w:rsidRPr="004F5FD1" w:rsidRDefault="004F5FD1" w:rsidP="004F5FD1">
      <w:pPr>
        <w:ind w:left="5103" w:firstLine="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F5FD1">
        <w:rPr>
          <w:rFonts w:ascii="Times New Roman" w:hAnsi="Times New Roman" w:cs="Times New Roman"/>
          <w:b/>
          <w:sz w:val="28"/>
          <w:szCs w:val="28"/>
        </w:rPr>
        <w:t>Постійно</w:t>
      </w:r>
    </w:p>
    <w:p w:rsidR="004F5FD1" w:rsidRPr="004F5FD1" w:rsidRDefault="004F5FD1" w:rsidP="004F5FD1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4F5FD1" w:rsidRPr="004F5FD1" w:rsidRDefault="004F5FD1" w:rsidP="004F5FD1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FD1">
        <w:rPr>
          <w:rFonts w:ascii="Times New Roman" w:hAnsi="Times New Roman" w:cs="Times New Roman"/>
          <w:sz w:val="28"/>
          <w:szCs w:val="28"/>
        </w:rPr>
        <w:t>2.Забезпечити  висвітлення інформації  про історію Українського народу, досягнення наших співвітчизників та їх внесок  у розвиток світової цивілізації, сучасні події в Україні та  про заходи, що здійснюються для зміцнення  національної єдності, консолідації українського суспільства, національно-патріотичного виховання громадян, подолання стереотипів та пропагандистських міфів, спрямованих на руйнування єдності  Українського народу.</w:t>
      </w:r>
    </w:p>
    <w:p w:rsidR="004F5FD1" w:rsidRPr="004F5FD1" w:rsidRDefault="004F5FD1" w:rsidP="004F5FD1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5FD1" w:rsidRPr="004F5FD1" w:rsidRDefault="004F5FD1" w:rsidP="004F5FD1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  <w:r w:rsidRPr="004F5FD1">
        <w:rPr>
          <w:rFonts w:ascii="Times New Roman" w:hAnsi="Times New Roman" w:cs="Times New Roman"/>
          <w:sz w:val="28"/>
          <w:szCs w:val="28"/>
        </w:rPr>
        <w:t>Відділ освіти, молоді</w:t>
      </w:r>
    </w:p>
    <w:p w:rsidR="004F5FD1" w:rsidRPr="004F5FD1" w:rsidRDefault="004F5FD1" w:rsidP="004F5FD1">
      <w:pPr>
        <w:ind w:left="5103" w:hanging="6"/>
        <w:jc w:val="both"/>
        <w:rPr>
          <w:rFonts w:ascii="Times New Roman" w:hAnsi="Times New Roman" w:cs="Times New Roman"/>
          <w:sz w:val="28"/>
          <w:szCs w:val="28"/>
        </w:rPr>
      </w:pPr>
      <w:r w:rsidRPr="004F5FD1">
        <w:rPr>
          <w:rFonts w:ascii="Times New Roman" w:hAnsi="Times New Roman" w:cs="Times New Roman"/>
          <w:sz w:val="28"/>
          <w:szCs w:val="28"/>
        </w:rPr>
        <w:t>та спорту, культури та туризму;</w:t>
      </w:r>
    </w:p>
    <w:p w:rsidR="004F5FD1" w:rsidRPr="004F5FD1" w:rsidRDefault="004F5FD1" w:rsidP="004F5FD1">
      <w:pPr>
        <w:ind w:left="5103"/>
        <w:rPr>
          <w:rFonts w:ascii="Times New Roman" w:hAnsi="Times New Roman" w:cs="Times New Roman"/>
          <w:sz w:val="28"/>
          <w:szCs w:val="28"/>
        </w:rPr>
      </w:pPr>
      <w:r w:rsidRPr="004F5FD1">
        <w:rPr>
          <w:rFonts w:ascii="Times New Roman" w:hAnsi="Times New Roman" w:cs="Times New Roman"/>
          <w:sz w:val="28"/>
          <w:szCs w:val="28"/>
        </w:rPr>
        <w:t>відділ   організаційної роботи, інформаційної діяльності  та комунікацій з громадськістю</w:t>
      </w:r>
    </w:p>
    <w:p w:rsidR="004F5FD1" w:rsidRPr="004F5FD1" w:rsidRDefault="004F5FD1" w:rsidP="004F5FD1">
      <w:pPr>
        <w:ind w:left="5103"/>
        <w:rPr>
          <w:rFonts w:ascii="Times New Roman" w:hAnsi="Times New Roman" w:cs="Times New Roman"/>
          <w:b/>
          <w:sz w:val="28"/>
          <w:szCs w:val="28"/>
        </w:rPr>
      </w:pPr>
      <w:r w:rsidRPr="004F5FD1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4F5FD1" w:rsidRPr="004F5FD1" w:rsidRDefault="004F5FD1" w:rsidP="004F5FD1">
      <w:pPr>
        <w:ind w:left="5103"/>
        <w:rPr>
          <w:rFonts w:ascii="Times New Roman" w:hAnsi="Times New Roman" w:cs="Times New Roman"/>
          <w:b/>
          <w:sz w:val="28"/>
          <w:szCs w:val="28"/>
        </w:rPr>
      </w:pPr>
      <w:r w:rsidRPr="004F5FD1">
        <w:rPr>
          <w:rFonts w:ascii="Times New Roman" w:hAnsi="Times New Roman" w:cs="Times New Roman"/>
          <w:b/>
          <w:sz w:val="28"/>
          <w:szCs w:val="28"/>
        </w:rPr>
        <w:t>Постійно</w:t>
      </w:r>
    </w:p>
    <w:p w:rsidR="004F5FD1" w:rsidRPr="004F5FD1" w:rsidRDefault="004F5FD1" w:rsidP="004F5F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FD1" w:rsidRPr="004F5FD1" w:rsidRDefault="004F5FD1" w:rsidP="004F5FD1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FD1">
        <w:rPr>
          <w:rFonts w:ascii="Times New Roman" w:hAnsi="Times New Roman" w:cs="Times New Roman"/>
          <w:sz w:val="28"/>
          <w:szCs w:val="28"/>
        </w:rPr>
        <w:t>3.Організувати проведення серед учнів конкурсів  робіт, присвячених темам звитяг Українського народу у боротьбі за волю і незалежність, історії державних символів України, національно-патріотичного виховання.</w:t>
      </w:r>
    </w:p>
    <w:p w:rsidR="004F5FD1" w:rsidRPr="004F5FD1" w:rsidRDefault="004F5FD1" w:rsidP="004F5FD1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FD1" w:rsidRPr="004F5FD1" w:rsidRDefault="004F5FD1" w:rsidP="004F5FD1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  <w:r w:rsidRPr="004F5FD1">
        <w:rPr>
          <w:rFonts w:ascii="Times New Roman" w:hAnsi="Times New Roman" w:cs="Times New Roman"/>
          <w:sz w:val="28"/>
          <w:szCs w:val="28"/>
        </w:rPr>
        <w:t>Відділ освіти, молоді</w:t>
      </w:r>
    </w:p>
    <w:p w:rsidR="004F5FD1" w:rsidRPr="004F5FD1" w:rsidRDefault="004F5FD1" w:rsidP="004F5FD1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  <w:r w:rsidRPr="004F5FD1">
        <w:rPr>
          <w:rFonts w:ascii="Times New Roman" w:hAnsi="Times New Roman" w:cs="Times New Roman"/>
          <w:sz w:val="28"/>
          <w:szCs w:val="28"/>
        </w:rPr>
        <w:t>та спорту, культури та туризму</w:t>
      </w:r>
    </w:p>
    <w:p w:rsidR="004F5FD1" w:rsidRPr="004F5FD1" w:rsidRDefault="004F5FD1" w:rsidP="004F5FD1">
      <w:pPr>
        <w:ind w:left="5103" w:firstLine="6"/>
        <w:rPr>
          <w:rFonts w:ascii="Times New Roman" w:hAnsi="Times New Roman" w:cs="Times New Roman"/>
          <w:b/>
          <w:sz w:val="28"/>
          <w:szCs w:val="28"/>
        </w:rPr>
      </w:pPr>
      <w:r w:rsidRPr="004F5FD1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4F5FD1" w:rsidRPr="004F5FD1" w:rsidRDefault="004F5FD1" w:rsidP="004F5FD1">
      <w:pPr>
        <w:pStyle w:val="aa"/>
        <w:spacing w:after="0"/>
        <w:ind w:left="5103" w:firstLine="6"/>
        <w:jc w:val="both"/>
        <w:rPr>
          <w:rFonts w:ascii="Times New Roman" w:hAnsi="Times New Roman" w:cs="Times New Roman"/>
          <w:b w:val="0"/>
          <w:lang w:val="uk-UA"/>
        </w:rPr>
      </w:pPr>
      <w:r w:rsidRPr="004F5FD1">
        <w:rPr>
          <w:rFonts w:ascii="Times New Roman" w:hAnsi="Times New Roman" w:cs="Times New Roman"/>
          <w:lang w:val="uk-UA"/>
        </w:rPr>
        <w:t>Постійно</w:t>
      </w:r>
    </w:p>
    <w:p w:rsidR="004F5FD1" w:rsidRPr="004F5FD1" w:rsidRDefault="004F5FD1" w:rsidP="004F5FD1">
      <w:pPr>
        <w:pStyle w:val="aa"/>
        <w:spacing w:after="0"/>
        <w:jc w:val="both"/>
        <w:rPr>
          <w:rFonts w:ascii="Times New Roman" w:hAnsi="Times New Roman" w:cs="Times New Roman"/>
          <w:lang w:val="uk-UA"/>
        </w:rPr>
      </w:pPr>
    </w:p>
    <w:p w:rsidR="004F5FD1" w:rsidRPr="004F5FD1" w:rsidRDefault="004F5FD1" w:rsidP="004F5FD1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FD1">
        <w:rPr>
          <w:rFonts w:ascii="Times New Roman" w:hAnsi="Times New Roman" w:cs="Times New Roman"/>
          <w:sz w:val="28"/>
          <w:szCs w:val="28"/>
        </w:rPr>
        <w:t>4.Забезпечити взаємодію з інститутами громадянського суспільства з метою підтримки ініціатив громадськості, спрямованих на національно-патріотичне та військово-патріотичне виховання дітей і молоді, створення умов для їх розвитку  як творчих особистостей, проведення культурних, освітніх заходів , розвиток національної свідомості, популяризацію духовно-культурної спадщини Українського народу.</w:t>
      </w:r>
    </w:p>
    <w:p w:rsidR="004F5FD1" w:rsidRPr="004F5FD1" w:rsidRDefault="004F5FD1" w:rsidP="004F5FD1">
      <w:pPr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FD1" w:rsidRPr="004F5FD1" w:rsidRDefault="004F5FD1" w:rsidP="004F5FD1">
      <w:pPr>
        <w:ind w:left="5103" w:firstLine="6"/>
        <w:rPr>
          <w:rFonts w:ascii="Times New Roman" w:hAnsi="Times New Roman" w:cs="Times New Roman"/>
          <w:sz w:val="28"/>
          <w:szCs w:val="28"/>
        </w:rPr>
      </w:pPr>
      <w:r w:rsidRPr="004F5FD1">
        <w:rPr>
          <w:rFonts w:ascii="Times New Roman" w:hAnsi="Times New Roman" w:cs="Times New Roman"/>
          <w:sz w:val="28"/>
          <w:szCs w:val="28"/>
        </w:rPr>
        <w:t>Відділ освіти, молоді</w:t>
      </w:r>
    </w:p>
    <w:p w:rsidR="004F5FD1" w:rsidRPr="004F5FD1" w:rsidRDefault="004F5FD1" w:rsidP="004F5FD1">
      <w:pPr>
        <w:ind w:left="5103" w:hanging="6"/>
        <w:rPr>
          <w:rFonts w:ascii="Times New Roman" w:hAnsi="Times New Roman" w:cs="Times New Roman"/>
          <w:sz w:val="28"/>
          <w:szCs w:val="28"/>
        </w:rPr>
      </w:pPr>
      <w:r w:rsidRPr="004F5FD1">
        <w:rPr>
          <w:rFonts w:ascii="Times New Roman" w:hAnsi="Times New Roman" w:cs="Times New Roman"/>
          <w:sz w:val="28"/>
          <w:szCs w:val="28"/>
        </w:rPr>
        <w:t>та спорту, культури та туризму;</w:t>
      </w:r>
    </w:p>
    <w:p w:rsidR="004F5FD1" w:rsidRPr="004F5FD1" w:rsidRDefault="004F5FD1" w:rsidP="004F5FD1">
      <w:pPr>
        <w:ind w:left="5103"/>
        <w:rPr>
          <w:rFonts w:ascii="Times New Roman" w:hAnsi="Times New Roman" w:cs="Times New Roman"/>
          <w:sz w:val="28"/>
          <w:szCs w:val="28"/>
        </w:rPr>
      </w:pPr>
      <w:r w:rsidRPr="004F5FD1">
        <w:rPr>
          <w:rFonts w:ascii="Times New Roman" w:hAnsi="Times New Roman" w:cs="Times New Roman"/>
          <w:sz w:val="28"/>
          <w:szCs w:val="28"/>
        </w:rPr>
        <w:t>відділ   організаційної роботи, інформаційної діяльності  та комунікацій з громадськістю</w:t>
      </w:r>
    </w:p>
    <w:p w:rsidR="004F5FD1" w:rsidRPr="004F5FD1" w:rsidRDefault="004F5FD1" w:rsidP="004F5FD1">
      <w:pPr>
        <w:ind w:left="5103"/>
        <w:rPr>
          <w:rFonts w:ascii="Times New Roman" w:hAnsi="Times New Roman" w:cs="Times New Roman"/>
          <w:b/>
          <w:sz w:val="28"/>
          <w:szCs w:val="28"/>
        </w:rPr>
      </w:pPr>
      <w:r w:rsidRPr="004F5FD1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4F5FD1" w:rsidRPr="004F5FD1" w:rsidRDefault="004F5FD1" w:rsidP="004F5FD1">
      <w:pPr>
        <w:ind w:left="5103"/>
        <w:rPr>
          <w:rFonts w:ascii="Times New Roman" w:hAnsi="Times New Roman" w:cs="Times New Roman"/>
          <w:b/>
          <w:sz w:val="28"/>
          <w:szCs w:val="28"/>
        </w:rPr>
      </w:pPr>
      <w:r w:rsidRPr="004F5FD1">
        <w:rPr>
          <w:rFonts w:ascii="Times New Roman" w:hAnsi="Times New Roman" w:cs="Times New Roman"/>
          <w:b/>
          <w:sz w:val="28"/>
          <w:szCs w:val="28"/>
        </w:rPr>
        <w:t>Постійно</w:t>
      </w:r>
    </w:p>
    <w:p w:rsidR="004F5FD1" w:rsidRPr="004F5FD1" w:rsidRDefault="004F5FD1" w:rsidP="004F5FD1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4F5FD1" w:rsidRPr="004F5FD1" w:rsidRDefault="004F5FD1" w:rsidP="004F5FD1">
      <w:pPr>
        <w:tabs>
          <w:tab w:val="left" w:pos="6652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FD1">
        <w:rPr>
          <w:rFonts w:ascii="Times New Roman" w:hAnsi="Times New Roman" w:cs="Times New Roman"/>
          <w:sz w:val="28"/>
          <w:szCs w:val="28"/>
        </w:rPr>
        <w:t>5.Розширювати сфери застосування  української мови як одного з найважливіших  чинників національної самобутності українського народу , гарантій його національно-державної  суверенності</w:t>
      </w:r>
    </w:p>
    <w:p w:rsidR="004F5FD1" w:rsidRPr="004F5FD1" w:rsidRDefault="004F5FD1" w:rsidP="004F5FD1">
      <w:pPr>
        <w:tabs>
          <w:tab w:val="left" w:pos="665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5FD1" w:rsidRPr="004F5FD1" w:rsidRDefault="004F5FD1" w:rsidP="004F5FD1">
      <w:pPr>
        <w:ind w:left="5103" w:firstLine="6"/>
        <w:rPr>
          <w:rFonts w:ascii="Times New Roman" w:hAnsi="Times New Roman" w:cs="Times New Roman"/>
          <w:sz w:val="28"/>
          <w:szCs w:val="28"/>
        </w:rPr>
      </w:pPr>
      <w:r w:rsidRPr="004F5FD1">
        <w:rPr>
          <w:rFonts w:ascii="Times New Roman" w:hAnsi="Times New Roman" w:cs="Times New Roman"/>
          <w:sz w:val="28"/>
          <w:szCs w:val="28"/>
        </w:rPr>
        <w:t xml:space="preserve">Структурні підрозділи сільської ради </w:t>
      </w:r>
    </w:p>
    <w:p w:rsidR="004F5FD1" w:rsidRPr="004F5FD1" w:rsidRDefault="004F5FD1" w:rsidP="004F5FD1">
      <w:pPr>
        <w:ind w:left="5103" w:firstLine="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FD1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4F5FD1" w:rsidRPr="004F5FD1" w:rsidRDefault="004F5FD1" w:rsidP="004F5FD1">
      <w:pPr>
        <w:ind w:left="5103"/>
        <w:rPr>
          <w:rFonts w:ascii="Times New Roman" w:hAnsi="Times New Roman" w:cs="Times New Roman"/>
          <w:b/>
          <w:sz w:val="28"/>
          <w:szCs w:val="28"/>
        </w:rPr>
      </w:pPr>
      <w:r w:rsidRPr="004F5FD1">
        <w:rPr>
          <w:rFonts w:ascii="Times New Roman" w:hAnsi="Times New Roman" w:cs="Times New Roman"/>
          <w:b/>
          <w:sz w:val="28"/>
          <w:szCs w:val="28"/>
        </w:rPr>
        <w:t>Постійно</w:t>
      </w:r>
    </w:p>
    <w:p w:rsidR="004F5FD1" w:rsidRPr="004F5FD1" w:rsidRDefault="004F5FD1" w:rsidP="004F5FD1">
      <w:pPr>
        <w:pStyle w:val="aa"/>
        <w:tabs>
          <w:tab w:val="left" w:pos="6652"/>
        </w:tabs>
        <w:spacing w:after="0"/>
        <w:rPr>
          <w:rFonts w:ascii="Times New Roman" w:hAnsi="Times New Roman" w:cs="Times New Roman"/>
          <w:lang w:val="uk-UA"/>
        </w:rPr>
      </w:pPr>
    </w:p>
    <w:p w:rsidR="004F5FD1" w:rsidRPr="004F5FD1" w:rsidRDefault="004F5FD1" w:rsidP="004F5FD1">
      <w:pPr>
        <w:tabs>
          <w:tab w:val="left" w:pos="6652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FD1">
        <w:rPr>
          <w:rFonts w:ascii="Times New Roman" w:hAnsi="Times New Roman" w:cs="Times New Roman"/>
          <w:sz w:val="28"/>
          <w:szCs w:val="28"/>
        </w:rPr>
        <w:t xml:space="preserve">6.Створити належні умови для оздоровлення та відпочинку протягом літнього періоду дітей з числа внутрішньо переміщених осіб на території сільської ради та за її межами. </w:t>
      </w:r>
    </w:p>
    <w:p w:rsidR="004F5FD1" w:rsidRPr="004F5FD1" w:rsidRDefault="004F5FD1" w:rsidP="004F5FD1">
      <w:pPr>
        <w:tabs>
          <w:tab w:val="left" w:pos="6652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F5FD1" w:rsidRPr="004F5FD1" w:rsidRDefault="004F5FD1" w:rsidP="004F5FD1">
      <w:pPr>
        <w:ind w:left="5103" w:firstLine="6"/>
        <w:rPr>
          <w:rFonts w:ascii="Times New Roman" w:hAnsi="Times New Roman" w:cs="Times New Roman"/>
          <w:sz w:val="28"/>
          <w:szCs w:val="28"/>
        </w:rPr>
      </w:pPr>
      <w:r w:rsidRPr="004F5FD1">
        <w:rPr>
          <w:rFonts w:ascii="Times New Roman" w:hAnsi="Times New Roman" w:cs="Times New Roman"/>
          <w:sz w:val="28"/>
          <w:szCs w:val="28"/>
        </w:rPr>
        <w:t>Відділ освіти, молоді</w:t>
      </w:r>
    </w:p>
    <w:p w:rsidR="004F5FD1" w:rsidRPr="004F5FD1" w:rsidRDefault="004F5FD1" w:rsidP="004F5FD1">
      <w:pPr>
        <w:ind w:left="5103" w:hanging="6"/>
        <w:rPr>
          <w:rFonts w:ascii="Times New Roman" w:hAnsi="Times New Roman" w:cs="Times New Roman"/>
          <w:sz w:val="28"/>
          <w:szCs w:val="28"/>
        </w:rPr>
      </w:pPr>
      <w:r w:rsidRPr="004F5FD1">
        <w:rPr>
          <w:rFonts w:ascii="Times New Roman" w:hAnsi="Times New Roman" w:cs="Times New Roman"/>
          <w:sz w:val="28"/>
          <w:szCs w:val="28"/>
        </w:rPr>
        <w:t>та спорту, культури та туризму;</w:t>
      </w:r>
    </w:p>
    <w:p w:rsidR="004F5FD1" w:rsidRPr="004F5FD1" w:rsidRDefault="004F5FD1" w:rsidP="004F5FD1">
      <w:pPr>
        <w:ind w:left="5103"/>
        <w:rPr>
          <w:rFonts w:ascii="Times New Roman" w:hAnsi="Times New Roman" w:cs="Times New Roman"/>
          <w:sz w:val="28"/>
          <w:szCs w:val="28"/>
        </w:rPr>
      </w:pPr>
      <w:r w:rsidRPr="004F5FD1">
        <w:rPr>
          <w:rFonts w:ascii="Times New Roman" w:hAnsi="Times New Roman" w:cs="Times New Roman"/>
          <w:sz w:val="28"/>
          <w:szCs w:val="28"/>
        </w:rPr>
        <w:t>відділ   охорони здоров’я та соціального захисту</w:t>
      </w:r>
    </w:p>
    <w:p w:rsidR="004F5FD1" w:rsidRPr="004F5FD1" w:rsidRDefault="004F5FD1" w:rsidP="004F5FD1">
      <w:pPr>
        <w:ind w:left="5103"/>
        <w:rPr>
          <w:rFonts w:ascii="Times New Roman" w:hAnsi="Times New Roman" w:cs="Times New Roman"/>
          <w:b/>
          <w:sz w:val="28"/>
          <w:szCs w:val="28"/>
        </w:rPr>
      </w:pPr>
      <w:r w:rsidRPr="004F5FD1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4F5FD1" w:rsidRPr="004F5FD1" w:rsidRDefault="004F5FD1" w:rsidP="004F5FD1">
      <w:pPr>
        <w:ind w:left="5103"/>
        <w:rPr>
          <w:rFonts w:ascii="Times New Roman" w:hAnsi="Times New Roman" w:cs="Times New Roman"/>
          <w:b/>
          <w:sz w:val="28"/>
          <w:szCs w:val="28"/>
        </w:rPr>
      </w:pPr>
      <w:r w:rsidRPr="004F5FD1">
        <w:rPr>
          <w:rFonts w:ascii="Times New Roman" w:hAnsi="Times New Roman" w:cs="Times New Roman"/>
          <w:b/>
          <w:sz w:val="28"/>
          <w:szCs w:val="28"/>
        </w:rPr>
        <w:t>Щороку</w:t>
      </w:r>
    </w:p>
    <w:p w:rsidR="004F5FD1" w:rsidRPr="004F5FD1" w:rsidRDefault="004F5FD1" w:rsidP="004F5FD1">
      <w:pPr>
        <w:pStyle w:val="aa"/>
        <w:tabs>
          <w:tab w:val="left" w:pos="6652"/>
        </w:tabs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4F5FD1" w:rsidRPr="004F5FD1" w:rsidRDefault="004F5FD1" w:rsidP="004F5FD1">
      <w:pPr>
        <w:pStyle w:val="aa"/>
        <w:tabs>
          <w:tab w:val="left" w:pos="6652"/>
        </w:tabs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4F5FD1" w:rsidRPr="004F5FD1" w:rsidRDefault="004F5FD1" w:rsidP="004F5FD1">
      <w:pPr>
        <w:pStyle w:val="aa"/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4F5FD1">
        <w:rPr>
          <w:rFonts w:ascii="Times New Roman" w:hAnsi="Times New Roman" w:cs="Times New Roman"/>
          <w:lang w:val="uk-UA"/>
        </w:rPr>
        <w:t>___________________________________</w:t>
      </w:r>
    </w:p>
    <w:p w:rsidR="004F5FD1" w:rsidRPr="004F5FD1" w:rsidRDefault="004F5FD1" w:rsidP="004F5FD1">
      <w:pPr>
        <w:pStyle w:val="aa"/>
        <w:tabs>
          <w:tab w:val="left" w:pos="5635"/>
        </w:tabs>
        <w:jc w:val="center"/>
        <w:rPr>
          <w:rFonts w:ascii="Times New Roman" w:hAnsi="Times New Roman" w:cs="Times New Roman"/>
          <w:lang w:val="uk-UA"/>
        </w:rPr>
      </w:pPr>
    </w:p>
    <w:p w:rsidR="004F5FD1" w:rsidRPr="004F5FD1" w:rsidRDefault="004F5FD1" w:rsidP="004F5FD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FD1" w:rsidRPr="004F5FD1" w:rsidRDefault="004F5FD1" w:rsidP="004F5FD1">
      <w:pPr>
        <w:rPr>
          <w:rFonts w:ascii="Times New Roman" w:hAnsi="Times New Roman" w:cs="Times New Roman"/>
          <w:sz w:val="28"/>
          <w:szCs w:val="28"/>
        </w:rPr>
      </w:pPr>
    </w:p>
    <w:p w:rsidR="007C6106" w:rsidRPr="004F5FD1" w:rsidRDefault="007C6106">
      <w:pPr>
        <w:rPr>
          <w:rFonts w:ascii="Times New Roman" w:hAnsi="Times New Roman" w:cs="Times New Roman"/>
          <w:sz w:val="28"/>
          <w:szCs w:val="28"/>
        </w:rPr>
      </w:pPr>
    </w:p>
    <w:sectPr w:rsidR="007C6106" w:rsidRPr="004F5FD1" w:rsidSect="00A71AAC">
      <w:headerReference w:type="default" r:id="rId6"/>
      <w:pgSz w:w="11909" w:h="16834"/>
      <w:pgMar w:top="-284" w:right="569" w:bottom="567" w:left="1701" w:header="280" w:footer="709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248" w:rsidRDefault="00284248" w:rsidP="00465C42">
      <w:r>
        <w:separator/>
      </w:r>
    </w:p>
  </w:endnote>
  <w:endnote w:type="continuationSeparator" w:id="0">
    <w:p w:rsidR="00284248" w:rsidRDefault="00284248" w:rsidP="00465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248" w:rsidRDefault="00284248" w:rsidP="00465C42">
      <w:r>
        <w:separator/>
      </w:r>
    </w:p>
  </w:footnote>
  <w:footnote w:type="continuationSeparator" w:id="0">
    <w:p w:rsidR="00284248" w:rsidRDefault="00284248" w:rsidP="00465C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088880"/>
      <w:docPartObj>
        <w:docPartGallery w:val="Page Numbers (Top of Page)"/>
        <w:docPartUnique/>
      </w:docPartObj>
    </w:sdtPr>
    <w:sdtContent>
      <w:p w:rsidR="00790BC1" w:rsidRDefault="0037453D" w:rsidP="00790BC1">
        <w:pPr>
          <w:pStyle w:val="af3"/>
        </w:pPr>
      </w:p>
    </w:sdtContent>
  </w:sdt>
  <w:p w:rsidR="00790BC1" w:rsidRDefault="00284248">
    <w:pPr>
      <w:pStyle w:val="af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AAC"/>
    <w:rsid w:val="00180B24"/>
    <w:rsid w:val="00284248"/>
    <w:rsid w:val="0037453D"/>
    <w:rsid w:val="003C506E"/>
    <w:rsid w:val="00465C42"/>
    <w:rsid w:val="004F5FD1"/>
    <w:rsid w:val="005002EA"/>
    <w:rsid w:val="005D2981"/>
    <w:rsid w:val="005F40FA"/>
    <w:rsid w:val="00703922"/>
    <w:rsid w:val="00733EF6"/>
    <w:rsid w:val="007A2853"/>
    <w:rsid w:val="007C6106"/>
    <w:rsid w:val="00A71AAC"/>
    <w:rsid w:val="00F8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bCs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AAC"/>
    <w:pPr>
      <w:spacing w:after="0" w:line="240" w:lineRule="auto"/>
    </w:pPr>
    <w:rPr>
      <w:rFonts w:asciiTheme="minorHAnsi" w:hAnsiTheme="minorHAnsi" w:cstheme="minorBidi"/>
      <w:b w:val="0"/>
      <w:bCs w:val="0"/>
      <w:sz w:val="22"/>
      <w:szCs w:val="22"/>
      <w:lang w:val="uk-UA" w:bidi="ar-SA"/>
    </w:rPr>
  </w:style>
  <w:style w:type="paragraph" w:styleId="1">
    <w:name w:val="heading 1"/>
    <w:basedOn w:val="a"/>
    <w:next w:val="a"/>
    <w:link w:val="10"/>
    <w:uiPriority w:val="9"/>
    <w:qFormat/>
    <w:rsid w:val="003C506E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06E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06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C506E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C506E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8"/>
      <w:szCs w:val="28"/>
      <w:lang w:val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3C506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8"/>
      <w:szCs w:val="28"/>
      <w:lang w:val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C506E"/>
    <w:pPr>
      <w:spacing w:line="276" w:lineRule="auto"/>
      <w:outlineLvl w:val="6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506E"/>
    <w:pPr>
      <w:spacing w:line="276" w:lineRule="auto"/>
      <w:outlineLvl w:val="7"/>
    </w:pPr>
    <w:rPr>
      <w:rFonts w:asciiTheme="majorHAnsi" w:eastAsiaTheme="majorEastAsia" w:hAnsiTheme="majorHAnsi" w:cstheme="majorBidi"/>
      <w:b/>
      <w:bCs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506E"/>
    <w:pPr>
      <w:spacing w:line="276" w:lineRule="auto"/>
      <w:outlineLvl w:val="8"/>
    </w:pPr>
    <w:rPr>
      <w:rFonts w:asciiTheme="majorHAnsi" w:eastAsiaTheme="majorEastAsia" w:hAnsiTheme="majorHAnsi" w:cstheme="majorBidi"/>
      <w:b/>
      <w:bCs/>
      <w:i/>
      <w:iCs/>
      <w:spacing w:val="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0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C50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506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3C50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3C50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3C50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rsid w:val="003C506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C506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C50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C506E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b/>
      <w:bCs/>
      <w:spacing w:val="5"/>
      <w:sz w:val="52"/>
      <w:szCs w:val="5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3C506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C506E"/>
    <w:pPr>
      <w:spacing w:after="600" w:line="276" w:lineRule="auto"/>
    </w:pPr>
    <w:rPr>
      <w:rFonts w:asciiTheme="majorHAnsi" w:eastAsiaTheme="majorEastAsia" w:hAnsiTheme="majorHAnsi" w:cstheme="majorBidi"/>
      <w:b/>
      <w:bCs/>
      <w:i/>
      <w:iCs/>
      <w:spacing w:val="13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3C50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C506E"/>
    <w:rPr>
      <w:b/>
      <w:bCs/>
    </w:rPr>
  </w:style>
  <w:style w:type="character" w:styleId="a8">
    <w:name w:val="Emphasis"/>
    <w:uiPriority w:val="20"/>
    <w:qFormat/>
    <w:rsid w:val="003C50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C506E"/>
    <w:rPr>
      <w:rFonts w:asciiTheme="majorHAnsi" w:hAnsiTheme="majorHAnsi" w:cstheme="majorBidi"/>
      <w:b/>
      <w:bCs/>
      <w:sz w:val="28"/>
      <w:szCs w:val="28"/>
      <w:lang w:val="en-US" w:bidi="en-US"/>
    </w:rPr>
  </w:style>
  <w:style w:type="paragraph" w:styleId="aa">
    <w:name w:val="List Paragraph"/>
    <w:basedOn w:val="a"/>
    <w:uiPriority w:val="34"/>
    <w:qFormat/>
    <w:rsid w:val="003C506E"/>
    <w:pPr>
      <w:spacing w:after="200" w:line="276" w:lineRule="auto"/>
      <w:ind w:left="720"/>
      <w:contextualSpacing/>
    </w:pPr>
    <w:rPr>
      <w:rFonts w:asciiTheme="majorHAnsi" w:hAnsiTheme="majorHAnsi" w:cstheme="majorBidi"/>
      <w:b/>
      <w:bCs/>
      <w:sz w:val="28"/>
      <w:szCs w:val="28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3C506E"/>
    <w:pPr>
      <w:spacing w:before="200" w:line="276" w:lineRule="auto"/>
      <w:ind w:left="360" w:right="360"/>
    </w:pPr>
    <w:rPr>
      <w:rFonts w:asciiTheme="majorHAnsi" w:hAnsiTheme="majorHAnsi" w:cstheme="majorBidi"/>
      <w:b/>
      <w:bCs/>
      <w:i/>
      <w:iCs/>
      <w:sz w:val="28"/>
      <w:szCs w:val="28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3C506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C506E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ajorHAnsi" w:hAnsiTheme="majorHAnsi" w:cstheme="majorBidi"/>
      <w:b/>
      <w:bCs/>
      <w:i/>
      <w:iCs/>
      <w:sz w:val="28"/>
      <w:szCs w:val="28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3C506E"/>
    <w:rPr>
      <w:b/>
      <w:bCs/>
      <w:i/>
      <w:iCs/>
    </w:rPr>
  </w:style>
  <w:style w:type="character" w:styleId="ad">
    <w:name w:val="Subtle Emphasis"/>
    <w:uiPriority w:val="19"/>
    <w:qFormat/>
    <w:rsid w:val="003C506E"/>
    <w:rPr>
      <w:i/>
      <w:iCs/>
    </w:rPr>
  </w:style>
  <w:style w:type="character" w:styleId="ae">
    <w:name w:val="Intense Emphasis"/>
    <w:uiPriority w:val="21"/>
    <w:qFormat/>
    <w:rsid w:val="003C506E"/>
    <w:rPr>
      <w:b/>
      <w:bCs/>
    </w:rPr>
  </w:style>
  <w:style w:type="character" w:styleId="af">
    <w:name w:val="Subtle Reference"/>
    <w:uiPriority w:val="31"/>
    <w:qFormat/>
    <w:rsid w:val="003C506E"/>
    <w:rPr>
      <w:smallCaps/>
    </w:rPr>
  </w:style>
  <w:style w:type="character" w:styleId="af0">
    <w:name w:val="Intense Reference"/>
    <w:uiPriority w:val="32"/>
    <w:qFormat/>
    <w:rsid w:val="003C506E"/>
    <w:rPr>
      <w:smallCaps/>
      <w:spacing w:val="5"/>
      <w:u w:val="single"/>
    </w:rPr>
  </w:style>
  <w:style w:type="character" w:styleId="af1">
    <w:name w:val="Book Title"/>
    <w:uiPriority w:val="33"/>
    <w:qFormat/>
    <w:rsid w:val="003C506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C506E"/>
    <w:pPr>
      <w:outlineLvl w:val="9"/>
    </w:pPr>
  </w:style>
  <w:style w:type="paragraph" w:styleId="af3">
    <w:name w:val="header"/>
    <w:basedOn w:val="a"/>
    <w:link w:val="af4"/>
    <w:uiPriority w:val="99"/>
    <w:unhideWhenUsed/>
    <w:rsid w:val="00A71AA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71AAC"/>
    <w:rPr>
      <w:rFonts w:asciiTheme="minorHAnsi" w:hAnsiTheme="minorHAnsi" w:cstheme="minorBidi"/>
      <w:b w:val="0"/>
      <w:bCs w:val="0"/>
      <w:sz w:val="22"/>
      <w:szCs w:val="22"/>
      <w:lang w:val="uk-UA" w:bidi="ar-SA"/>
    </w:rPr>
  </w:style>
  <w:style w:type="paragraph" w:styleId="af5">
    <w:name w:val="Normal (Web)"/>
    <w:basedOn w:val="a"/>
    <w:uiPriority w:val="99"/>
    <w:unhideWhenUsed/>
    <w:rsid w:val="00F87EFB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f6">
    <w:name w:val="Table Grid"/>
    <w:basedOn w:val="a1"/>
    <w:rsid w:val="00F87EFB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2018-05-17T07:21:00Z</dcterms:created>
  <dcterms:modified xsi:type="dcterms:W3CDTF">2018-05-17T11:35:00Z</dcterms:modified>
</cp:coreProperties>
</file>