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CAC" w:rsidRDefault="00E57CAC" w:rsidP="00E57CAC">
      <w:pPr>
        <w:tabs>
          <w:tab w:val="left" w:pos="6237"/>
        </w:tabs>
        <w:spacing w:line="276" w:lineRule="auto"/>
        <w:ind w:left="6663" w:hanging="426"/>
        <w:jc w:val="both"/>
        <w:rPr>
          <w:rFonts w:eastAsia="Calibri"/>
          <w:b/>
          <w:sz w:val="28"/>
          <w:szCs w:val="28"/>
          <w:lang w:val="uk-UA" w:eastAsia="en-US"/>
        </w:rPr>
      </w:pPr>
    </w:p>
    <w:p w:rsidR="00E57CAC" w:rsidRPr="003B4F41" w:rsidRDefault="00E57CAC" w:rsidP="00E57CAC">
      <w:pPr>
        <w:tabs>
          <w:tab w:val="left" w:pos="6237"/>
        </w:tabs>
        <w:spacing w:line="276" w:lineRule="auto"/>
        <w:ind w:left="6663" w:hanging="426"/>
        <w:jc w:val="both"/>
        <w:rPr>
          <w:rFonts w:eastAsia="Calibri"/>
          <w:b/>
          <w:sz w:val="28"/>
          <w:szCs w:val="28"/>
          <w:lang w:val="uk-UA" w:eastAsia="en-US"/>
        </w:rPr>
      </w:pPr>
      <w:r w:rsidRPr="003B4F41">
        <w:rPr>
          <w:rFonts w:eastAsia="Calibri"/>
          <w:b/>
          <w:sz w:val="28"/>
          <w:szCs w:val="28"/>
          <w:lang w:val="uk-UA" w:eastAsia="en-US"/>
        </w:rPr>
        <w:t>ЗАТВЕРДЖЕНО</w:t>
      </w:r>
    </w:p>
    <w:p w:rsidR="00E57CAC" w:rsidRPr="003B4F41" w:rsidRDefault="00E57CAC" w:rsidP="00E57CAC">
      <w:pPr>
        <w:tabs>
          <w:tab w:val="left" w:pos="6237"/>
        </w:tabs>
        <w:spacing w:line="276" w:lineRule="auto"/>
        <w:ind w:left="6663" w:hanging="426"/>
        <w:rPr>
          <w:rFonts w:eastAsia="Calibri"/>
          <w:b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Р</w:t>
      </w:r>
      <w:r w:rsidRPr="003B4F41">
        <w:rPr>
          <w:rFonts w:eastAsia="Calibri"/>
          <w:sz w:val="28"/>
          <w:szCs w:val="28"/>
          <w:lang w:val="uk-UA" w:eastAsia="en-US"/>
        </w:rPr>
        <w:t xml:space="preserve">озпорядження         </w:t>
      </w:r>
    </w:p>
    <w:p w:rsidR="00E57CAC" w:rsidRPr="003B4F41" w:rsidRDefault="00E57CAC" w:rsidP="00E57CAC">
      <w:pPr>
        <w:tabs>
          <w:tab w:val="left" w:pos="6237"/>
        </w:tabs>
        <w:spacing w:line="276" w:lineRule="auto"/>
        <w:ind w:left="6237"/>
        <w:rPr>
          <w:rFonts w:eastAsia="Calibri"/>
          <w:b/>
          <w:sz w:val="28"/>
          <w:szCs w:val="28"/>
          <w:lang w:val="uk-UA" w:eastAsia="en-US"/>
        </w:rPr>
      </w:pPr>
      <w:proofErr w:type="spellStart"/>
      <w:r w:rsidRPr="003B4F41">
        <w:rPr>
          <w:rFonts w:eastAsia="Calibri"/>
          <w:sz w:val="28"/>
          <w:szCs w:val="28"/>
          <w:lang w:val="uk-UA" w:eastAsia="en-US"/>
        </w:rPr>
        <w:t>Великосеверинівського</w:t>
      </w:r>
      <w:proofErr w:type="spellEnd"/>
    </w:p>
    <w:p w:rsidR="00E57CAC" w:rsidRPr="003B4F41" w:rsidRDefault="00E57CAC" w:rsidP="00E57CAC">
      <w:pPr>
        <w:tabs>
          <w:tab w:val="left" w:pos="6237"/>
        </w:tabs>
        <w:spacing w:line="276" w:lineRule="auto"/>
        <w:ind w:left="6237"/>
        <w:rPr>
          <w:rFonts w:eastAsia="Calibri"/>
          <w:b/>
          <w:sz w:val="28"/>
          <w:szCs w:val="28"/>
          <w:lang w:val="uk-UA" w:eastAsia="en-US"/>
        </w:rPr>
      </w:pPr>
      <w:r w:rsidRPr="003B4F41">
        <w:rPr>
          <w:rFonts w:eastAsia="Calibri"/>
          <w:sz w:val="28"/>
          <w:szCs w:val="28"/>
          <w:lang w:val="uk-UA" w:eastAsia="en-US"/>
        </w:rPr>
        <w:t>сільського голови</w:t>
      </w:r>
    </w:p>
    <w:p w:rsidR="00E57CAC" w:rsidRPr="003B4F41" w:rsidRDefault="00E57CAC" w:rsidP="00E57CAC">
      <w:pPr>
        <w:tabs>
          <w:tab w:val="left" w:pos="6237"/>
        </w:tabs>
        <w:spacing w:line="276" w:lineRule="auto"/>
        <w:ind w:left="6237"/>
        <w:rPr>
          <w:rFonts w:eastAsia="Calibri"/>
          <w:b/>
          <w:sz w:val="28"/>
          <w:szCs w:val="28"/>
          <w:lang w:val="uk-UA" w:eastAsia="en-US"/>
        </w:rPr>
      </w:pPr>
      <w:r w:rsidRPr="003B4F41">
        <w:rPr>
          <w:rFonts w:eastAsia="Calibri"/>
          <w:sz w:val="28"/>
          <w:szCs w:val="28"/>
          <w:lang w:val="uk-UA" w:eastAsia="en-US"/>
        </w:rPr>
        <w:t xml:space="preserve">«   » </w:t>
      </w:r>
      <w:r>
        <w:rPr>
          <w:rFonts w:eastAsia="Calibri"/>
          <w:sz w:val="28"/>
          <w:szCs w:val="28"/>
          <w:lang w:val="uk-UA" w:eastAsia="en-US"/>
        </w:rPr>
        <w:t xml:space="preserve"> _______</w:t>
      </w:r>
      <w:r w:rsidRPr="003B4F41">
        <w:rPr>
          <w:rFonts w:eastAsia="Calibri"/>
          <w:sz w:val="28"/>
          <w:szCs w:val="28"/>
          <w:lang w:val="uk-UA" w:eastAsia="en-US"/>
        </w:rPr>
        <w:t xml:space="preserve"> 2018  №___</w:t>
      </w:r>
    </w:p>
    <w:p w:rsidR="00E57CAC" w:rsidRPr="003B4F41" w:rsidRDefault="00E57CAC" w:rsidP="00E57CAC">
      <w:pPr>
        <w:spacing w:line="276" w:lineRule="auto"/>
        <w:ind w:left="709" w:hanging="709"/>
        <w:jc w:val="center"/>
        <w:rPr>
          <w:rFonts w:eastAsia="Calibri"/>
          <w:b/>
          <w:sz w:val="28"/>
          <w:szCs w:val="28"/>
          <w:lang w:val="uk-UA" w:eastAsia="en-US"/>
        </w:rPr>
      </w:pPr>
    </w:p>
    <w:p w:rsidR="00E57CAC" w:rsidRPr="003B4F41" w:rsidRDefault="00E57CAC" w:rsidP="00E57CAC">
      <w:pPr>
        <w:spacing w:line="276" w:lineRule="auto"/>
        <w:ind w:left="709" w:hanging="709"/>
        <w:jc w:val="center"/>
        <w:rPr>
          <w:rFonts w:eastAsia="Calibri"/>
          <w:b/>
          <w:sz w:val="28"/>
          <w:szCs w:val="28"/>
          <w:lang w:val="uk-UA" w:eastAsia="en-US"/>
        </w:rPr>
      </w:pPr>
    </w:p>
    <w:p w:rsidR="00E57CAC" w:rsidRPr="003B4F41" w:rsidRDefault="00E57CAC" w:rsidP="00E57CAC">
      <w:pPr>
        <w:spacing w:line="276" w:lineRule="auto"/>
        <w:ind w:left="709" w:hanging="709"/>
        <w:jc w:val="center"/>
        <w:rPr>
          <w:rFonts w:eastAsia="Calibri"/>
          <w:b/>
          <w:sz w:val="32"/>
          <w:szCs w:val="32"/>
          <w:lang w:val="uk-UA" w:eastAsia="en-US"/>
        </w:rPr>
      </w:pPr>
      <w:r>
        <w:rPr>
          <w:rFonts w:eastAsia="Calibri"/>
          <w:b/>
          <w:sz w:val="32"/>
          <w:szCs w:val="32"/>
          <w:lang w:val="uk-UA" w:eastAsia="en-US"/>
        </w:rPr>
        <w:t>ЗАХОДИ</w:t>
      </w:r>
    </w:p>
    <w:p w:rsidR="00E57CAC" w:rsidRDefault="00E57CAC" w:rsidP="00E57CAC">
      <w:pPr>
        <w:tabs>
          <w:tab w:val="left" w:pos="6652"/>
        </w:tabs>
        <w:spacing w:line="276" w:lineRule="auto"/>
        <w:jc w:val="center"/>
        <w:rPr>
          <w:rFonts w:eastAsia="Calibri"/>
          <w:b/>
          <w:sz w:val="28"/>
          <w:szCs w:val="28"/>
          <w:lang w:val="uk-UA" w:eastAsia="en-US"/>
        </w:rPr>
      </w:pPr>
      <w:r w:rsidRPr="003B4F41">
        <w:rPr>
          <w:rFonts w:eastAsia="Calibri"/>
          <w:b/>
          <w:sz w:val="28"/>
          <w:szCs w:val="28"/>
          <w:lang w:val="uk-UA" w:eastAsia="en-US"/>
        </w:rPr>
        <w:t xml:space="preserve">з </w:t>
      </w:r>
      <w:r w:rsidRPr="00D6054B">
        <w:rPr>
          <w:rFonts w:eastAsia="Calibri"/>
          <w:b/>
          <w:sz w:val="28"/>
          <w:szCs w:val="28"/>
          <w:lang w:val="uk-UA" w:eastAsia="en-US"/>
        </w:rPr>
        <w:t xml:space="preserve">підготовки та </w:t>
      </w:r>
      <w:r w:rsidRPr="003B4F41">
        <w:rPr>
          <w:rFonts w:eastAsia="Calibri"/>
          <w:b/>
          <w:sz w:val="28"/>
          <w:szCs w:val="28"/>
          <w:lang w:val="uk-UA" w:eastAsia="en-US"/>
        </w:rPr>
        <w:t xml:space="preserve">відзначення </w:t>
      </w:r>
      <w:r>
        <w:rPr>
          <w:rFonts w:eastAsia="Calibri"/>
          <w:b/>
          <w:sz w:val="28"/>
          <w:szCs w:val="28"/>
          <w:lang w:val="uk-UA" w:eastAsia="en-US"/>
        </w:rPr>
        <w:t xml:space="preserve">у </w:t>
      </w:r>
      <w:proofErr w:type="spellStart"/>
      <w:r>
        <w:rPr>
          <w:rFonts w:eastAsia="Calibri"/>
          <w:b/>
          <w:sz w:val="28"/>
          <w:szCs w:val="28"/>
          <w:lang w:val="uk-UA" w:eastAsia="en-US"/>
        </w:rPr>
        <w:t>Великосеверинівській</w:t>
      </w:r>
      <w:proofErr w:type="spellEnd"/>
      <w:r>
        <w:rPr>
          <w:rFonts w:eastAsia="Calibri"/>
          <w:b/>
          <w:sz w:val="28"/>
          <w:szCs w:val="28"/>
          <w:lang w:val="uk-UA" w:eastAsia="en-US"/>
        </w:rPr>
        <w:t xml:space="preserve"> ОТГ </w:t>
      </w:r>
    </w:p>
    <w:p w:rsidR="00E57CAC" w:rsidRPr="003B4F41" w:rsidRDefault="00E57CAC" w:rsidP="00E57CAC">
      <w:pPr>
        <w:tabs>
          <w:tab w:val="left" w:pos="6652"/>
        </w:tabs>
        <w:spacing w:line="276" w:lineRule="auto"/>
        <w:jc w:val="center"/>
        <w:rPr>
          <w:rFonts w:eastAsia="Calibri"/>
          <w:b/>
          <w:sz w:val="32"/>
          <w:szCs w:val="32"/>
          <w:lang w:val="uk-UA" w:eastAsia="en-US"/>
        </w:rPr>
      </w:pPr>
      <w:r w:rsidRPr="00D6054B">
        <w:rPr>
          <w:rFonts w:eastAsia="Calibri"/>
          <w:b/>
          <w:sz w:val="28"/>
          <w:szCs w:val="28"/>
          <w:lang w:val="uk-UA" w:eastAsia="en-US"/>
        </w:rPr>
        <w:t>2</w:t>
      </w:r>
      <w:r>
        <w:rPr>
          <w:rFonts w:eastAsia="Calibri"/>
          <w:b/>
          <w:sz w:val="28"/>
          <w:szCs w:val="28"/>
          <w:lang w:val="uk-UA" w:eastAsia="en-US"/>
        </w:rPr>
        <w:t>2</w:t>
      </w:r>
      <w:r w:rsidRPr="003B4F41">
        <w:rPr>
          <w:rFonts w:eastAsia="Calibri"/>
          <w:b/>
          <w:sz w:val="28"/>
          <w:szCs w:val="28"/>
          <w:lang w:val="uk-UA" w:eastAsia="en-US"/>
        </w:rPr>
        <w:t xml:space="preserve">-ї річниці </w:t>
      </w:r>
      <w:r>
        <w:rPr>
          <w:rFonts w:eastAsia="Calibri"/>
          <w:b/>
          <w:sz w:val="28"/>
          <w:szCs w:val="28"/>
          <w:lang w:val="uk-UA" w:eastAsia="en-US"/>
        </w:rPr>
        <w:t>Конституції У</w:t>
      </w:r>
      <w:r w:rsidRPr="00D6054B">
        <w:rPr>
          <w:rFonts w:eastAsia="Calibri"/>
          <w:b/>
          <w:sz w:val="28"/>
          <w:szCs w:val="28"/>
          <w:lang w:val="uk-UA" w:eastAsia="en-US"/>
        </w:rPr>
        <w:t xml:space="preserve">країни </w:t>
      </w:r>
    </w:p>
    <w:p w:rsidR="00E57CAC" w:rsidRDefault="00E57CAC" w:rsidP="00E57CAC">
      <w:pPr>
        <w:tabs>
          <w:tab w:val="left" w:pos="6652"/>
        </w:tabs>
        <w:spacing w:line="276" w:lineRule="auto"/>
        <w:ind w:left="709"/>
        <w:contextualSpacing/>
        <w:jc w:val="both"/>
        <w:rPr>
          <w:rFonts w:eastAsia="Calibri"/>
          <w:sz w:val="28"/>
          <w:szCs w:val="28"/>
          <w:lang w:val="uk-UA" w:eastAsia="en-US"/>
        </w:rPr>
      </w:pPr>
    </w:p>
    <w:p w:rsidR="00E57CAC" w:rsidRPr="003B4F41" w:rsidRDefault="00E57CAC" w:rsidP="00E57CAC">
      <w:pPr>
        <w:tabs>
          <w:tab w:val="left" w:pos="6652"/>
        </w:tabs>
        <w:ind w:firstLine="709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3B4F41">
        <w:rPr>
          <w:rFonts w:eastAsia="Calibri"/>
          <w:sz w:val="28"/>
          <w:szCs w:val="28"/>
          <w:lang w:val="uk-UA" w:eastAsia="en-US"/>
        </w:rPr>
        <w:t>1.</w:t>
      </w:r>
      <w:r>
        <w:rPr>
          <w:rFonts w:eastAsia="Calibri"/>
          <w:sz w:val="28"/>
          <w:szCs w:val="28"/>
          <w:lang w:val="uk-UA" w:eastAsia="en-US"/>
        </w:rPr>
        <w:t xml:space="preserve">Провести  у населених пунктах сільської ради </w:t>
      </w:r>
      <w:r w:rsidRPr="003B4F41">
        <w:rPr>
          <w:rFonts w:eastAsia="Calibri"/>
          <w:sz w:val="28"/>
          <w:szCs w:val="28"/>
          <w:lang w:val="uk-UA" w:eastAsia="en-US"/>
        </w:rPr>
        <w:t>урочист</w:t>
      </w:r>
      <w:r>
        <w:rPr>
          <w:rFonts w:eastAsia="Calibri"/>
          <w:sz w:val="28"/>
          <w:szCs w:val="28"/>
          <w:lang w:val="uk-UA" w:eastAsia="en-US"/>
        </w:rPr>
        <w:t>і</w:t>
      </w:r>
      <w:r w:rsidRPr="003B4F41">
        <w:rPr>
          <w:rFonts w:eastAsia="Calibri"/>
          <w:sz w:val="28"/>
          <w:szCs w:val="28"/>
          <w:lang w:val="uk-UA" w:eastAsia="en-US"/>
        </w:rPr>
        <w:t xml:space="preserve"> заход</w:t>
      </w:r>
      <w:r>
        <w:rPr>
          <w:rFonts w:eastAsia="Calibri"/>
          <w:sz w:val="28"/>
          <w:szCs w:val="28"/>
          <w:lang w:val="uk-UA" w:eastAsia="en-US"/>
        </w:rPr>
        <w:t xml:space="preserve">и  за </w:t>
      </w:r>
      <w:r w:rsidRPr="003B4F41">
        <w:rPr>
          <w:rFonts w:eastAsia="Calibri"/>
          <w:sz w:val="28"/>
          <w:szCs w:val="28"/>
          <w:lang w:val="uk-UA" w:eastAsia="en-US"/>
        </w:rPr>
        <w:t xml:space="preserve">участю </w:t>
      </w:r>
      <w:r>
        <w:rPr>
          <w:rFonts w:eastAsia="Calibri"/>
          <w:sz w:val="28"/>
          <w:szCs w:val="28"/>
          <w:lang w:val="uk-UA" w:eastAsia="en-US"/>
        </w:rPr>
        <w:t xml:space="preserve">керівників </w:t>
      </w:r>
      <w:r w:rsidRPr="003B4F41">
        <w:rPr>
          <w:rFonts w:eastAsia="Calibri"/>
          <w:sz w:val="28"/>
          <w:szCs w:val="28"/>
          <w:lang w:val="uk-UA" w:eastAsia="en-US"/>
        </w:rPr>
        <w:t xml:space="preserve">та депутатів сільської ради, жителів </w:t>
      </w:r>
      <w:r>
        <w:rPr>
          <w:rFonts w:eastAsia="Calibri"/>
          <w:sz w:val="28"/>
          <w:szCs w:val="28"/>
          <w:lang w:val="uk-UA" w:eastAsia="en-US"/>
        </w:rPr>
        <w:t xml:space="preserve">ОТГ, </w:t>
      </w:r>
      <w:r w:rsidRPr="003B4F41">
        <w:rPr>
          <w:rFonts w:eastAsia="Calibri"/>
          <w:sz w:val="28"/>
          <w:szCs w:val="28"/>
          <w:lang w:val="uk-UA" w:eastAsia="en-US"/>
        </w:rPr>
        <w:t>керівників та працівників закладів освіти, культури,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3B4F41">
        <w:rPr>
          <w:rFonts w:eastAsia="Calibri"/>
          <w:sz w:val="28"/>
          <w:szCs w:val="28"/>
          <w:lang w:val="uk-UA" w:eastAsia="en-US"/>
        </w:rPr>
        <w:t xml:space="preserve">бібліотечних закладів, </w:t>
      </w:r>
      <w:r>
        <w:rPr>
          <w:rFonts w:eastAsia="Calibri"/>
          <w:sz w:val="28"/>
          <w:szCs w:val="28"/>
          <w:lang w:val="uk-UA" w:eastAsia="en-US"/>
        </w:rPr>
        <w:t>трудових колективів</w:t>
      </w:r>
      <w:r w:rsidRPr="003B4F41">
        <w:rPr>
          <w:rFonts w:eastAsia="Calibri"/>
          <w:sz w:val="28"/>
          <w:szCs w:val="28"/>
          <w:lang w:val="uk-UA" w:eastAsia="en-US"/>
        </w:rPr>
        <w:t>, учнівської молоді, представників громадських організацій</w:t>
      </w:r>
      <w:r>
        <w:rPr>
          <w:rFonts w:eastAsia="Calibri"/>
          <w:sz w:val="28"/>
          <w:szCs w:val="28"/>
          <w:lang w:val="uk-UA" w:eastAsia="en-US"/>
        </w:rPr>
        <w:t>.</w:t>
      </w:r>
    </w:p>
    <w:p w:rsidR="00E57CAC" w:rsidRPr="003B4F41" w:rsidRDefault="00E57CAC" w:rsidP="00E57CAC">
      <w:pPr>
        <w:spacing w:line="276" w:lineRule="auto"/>
        <w:ind w:firstLine="709"/>
        <w:jc w:val="both"/>
        <w:rPr>
          <w:rFonts w:eastAsia="Calibri"/>
          <w:sz w:val="28"/>
          <w:szCs w:val="28"/>
          <w:lang w:val="uk-UA" w:eastAsia="en-US"/>
        </w:rPr>
      </w:pPr>
    </w:p>
    <w:p w:rsidR="00E57CAC" w:rsidRPr="003B4F41" w:rsidRDefault="00E57CAC" w:rsidP="00E57CAC">
      <w:pPr>
        <w:ind w:left="5103" w:firstLine="6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Виконавчий комітет сільської ради, в</w:t>
      </w:r>
      <w:r w:rsidRPr="003B4F41">
        <w:rPr>
          <w:rFonts w:eastAsia="Calibri"/>
          <w:sz w:val="28"/>
          <w:szCs w:val="28"/>
          <w:lang w:val="uk-UA" w:eastAsia="en-US"/>
        </w:rPr>
        <w:t>ідділ освіти, молоді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3B4F41">
        <w:rPr>
          <w:rFonts w:eastAsia="Calibri"/>
          <w:sz w:val="28"/>
          <w:szCs w:val="28"/>
          <w:lang w:val="uk-UA" w:eastAsia="en-US"/>
        </w:rPr>
        <w:t xml:space="preserve">та спорту, культури та </w:t>
      </w:r>
      <w:r>
        <w:rPr>
          <w:rFonts w:eastAsia="Calibri"/>
          <w:sz w:val="28"/>
          <w:szCs w:val="28"/>
          <w:lang w:val="uk-UA" w:eastAsia="en-US"/>
        </w:rPr>
        <w:t>туризму сільської ради</w:t>
      </w:r>
      <w:r w:rsidRPr="003B4F41">
        <w:rPr>
          <w:rFonts w:eastAsia="Calibri"/>
          <w:sz w:val="28"/>
          <w:szCs w:val="28"/>
          <w:lang w:val="uk-UA" w:eastAsia="en-US"/>
        </w:rPr>
        <w:t>;</w:t>
      </w:r>
    </w:p>
    <w:p w:rsidR="00E57CAC" w:rsidRDefault="00E57CAC" w:rsidP="00E57CAC">
      <w:pPr>
        <w:ind w:left="5103"/>
        <w:rPr>
          <w:rFonts w:eastAsia="Calibri"/>
          <w:sz w:val="28"/>
          <w:szCs w:val="28"/>
          <w:lang w:val="uk-UA" w:eastAsia="en-US"/>
        </w:rPr>
      </w:pPr>
      <w:r w:rsidRPr="003B4F41">
        <w:rPr>
          <w:rFonts w:eastAsia="Calibri"/>
          <w:sz w:val="28"/>
          <w:szCs w:val="28"/>
          <w:lang w:val="uk-UA" w:eastAsia="en-US"/>
        </w:rPr>
        <w:t>відділ   організаційної роботи, інформаційної діяльності  та комунікацій з громадськістю</w:t>
      </w:r>
      <w:r>
        <w:rPr>
          <w:rFonts w:eastAsia="Calibri"/>
          <w:sz w:val="28"/>
          <w:szCs w:val="28"/>
          <w:lang w:val="uk-UA" w:eastAsia="en-US"/>
        </w:rPr>
        <w:t xml:space="preserve"> сільської ради</w:t>
      </w:r>
    </w:p>
    <w:p w:rsidR="00E57CAC" w:rsidRPr="003B4F41" w:rsidRDefault="00E57CAC" w:rsidP="00E57CAC">
      <w:pPr>
        <w:ind w:left="5103"/>
        <w:rPr>
          <w:rFonts w:eastAsia="Calibri"/>
          <w:b/>
          <w:sz w:val="28"/>
          <w:szCs w:val="28"/>
          <w:lang w:val="uk-UA" w:eastAsia="en-US"/>
        </w:rPr>
      </w:pPr>
      <w:r w:rsidRPr="003B4F41">
        <w:rPr>
          <w:rFonts w:eastAsia="Calibri"/>
          <w:b/>
          <w:sz w:val="28"/>
          <w:szCs w:val="28"/>
          <w:lang w:val="uk-UA" w:eastAsia="en-US"/>
        </w:rPr>
        <w:t xml:space="preserve">                             </w:t>
      </w:r>
    </w:p>
    <w:p w:rsidR="00E57CAC" w:rsidRPr="00B65FB7" w:rsidRDefault="00E57CAC" w:rsidP="00E57CAC">
      <w:pPr>
        <w:spacing w:line="276" w:lineRule="auto"/>
        <w:ind w:left="5103"/>
        <w:rPr>
          <w:rFonts w:eastAsia="Calibri"/>
          <w:sz w:val="28"/>
          <w:szCs w:val="28"/>
          <w:lang w:val="uk-UA" w:eastAsia="en-US"/>
        </w:rPr>
      </w:pPr>
      <w:r w:rsidRPr="00B65FB7">
        <w:rPr>
          <w:rFonts w:eastAsia="Calibri"/>
          <w:sz w:val="28"/>
          <w:szCs w:val="28"/>
          <w:lang w:val="uk-UA" w:eastAsia="en-US"/>
        </w:rPr>
        <w:t>До 2</w:t>
      </w:r>
      <w:r>
        <w:rPr>
          <w:rFonts w:eastAsia="Calibri"/>
          <w:sz w:val="28"/>
          <w:szCs w:val="28"/>
          <w:lang w:val="uk-UA" w:eastAsia="en-US"/>
        </w:rPr>
        <w:t>8 червн</w:t>
      </w:r>
      <w:r w:rsidRPr="00B65FB7">
        <w:rPr>
          <w:rFonts w:eastAsia="Calibri"/>
          <w:sz w:val="28"/>
          <w:szCs w:val="28"/>
          <w:lang w:val="uk-UA" w:eastAsia="en-US"/>
        </w:rPr>
        <w:t>я 2018 року</w:t>
      </w:r>
    </w:p>
    <w:p w:rsidR="00E57CAC" w:rsidRDefault="00E57CAC" w:rsidP="00E57CAC">
      <w:pPr>
        <w:ind w:firstLine="851"/>
        <w:contextualSpacing/>
        <w:jc w:val="both"/>
        <w:rPr>
          <w:rFonts w:eastAsia="Calibri"/>
          <w:b/>
          <w:sz w:val="28"/>
          <w:szCs w:val="28"/>
          <w:lang w:val="uk-UA" w:eastAsia="en-US"/>
        </w:rPr>
      </w:pPr>
    </w:p>
    <w:p w:rsidR="00E57CAC" w:rsidRDefault="00E57CAC" w:rsidP="00E57CAC">
      <w:pPr>
        <w:ind w:firstLine="851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D27C90">
        <w:rPr>
          <w:rFonts w:eastAsia="Calibri"/>
          <w:sz w:val="28"/>
          <w:szCs w:val="28"/>
          <w:lang w:val="uk-UA" w:eastAsia="en-US"/>
        </w:rPr>
        <w:t>2.</w:t>
      </w:r>
      <w:r>
        <w:rPr>
          <w:rFonts w:eastAsia="Calibri"/>
          <w:sz w:val="28"/>
          <w:szCs w:val="28"/>
          <w:lang w:val="uk-UA" w:eastAsia="en-US"/>
        </w:rPr>
        <w:t>Забезпечити проведення у закладах культури, освіти ОТГ  інформаційних, освітніх, культурно-мистецьких, патріотично-виховних заходів, спрямованих на роз’яснення значення Конституції України в історії українського державотворення.</w:t>
      </w:r>
      <w:r w:rsidRPr="00D27C90">
        <w:rPr>
          <w:rFonts w:eastAsia="Calibri"/>
          <w:sz w:val="28"/>
          <w:szCs w:val="28"/>
          <w:lang w:val="uk-UA" w:eastAsia="en-US"/>
        </w:rPr>
        <w:t xml:space="preserve"> </w:t>
      </w:r>
    </w:p>
    <w:p w:rsidR="00E57CAC" w:rsidRDefault="00E57CAC" w:rsidP="00E57CAC">
      <w:pPr>
        <w:ind w:firstLine="851"/>
        <w:contextualSpacing/>
        <w:jc w:val="both"/>
        <w:rPr>
          <w:rFonts w:eastAsia="Calibri"/>
          <w:sz w:val="28"/>
          <w:szCs w:val="28"/>
          <w:lang w:val="uk-UA" w:eastAsia="en-US"/>
        </w:rPr>
      </w:pPr>
    </w:p>
    <w:p w:rsidR="00E57CAC" w:rsidRDefault="00E57CAC" w:rsidP="00E57CAC">
      <w:pPr>
        <w:ind w:left="5103" w:firstLine="6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В</w:t>
      </w:r>
      <w:r w:rsidRPr="003B4F41">
        <w:rPr>
          <w:rFonts w:eastAsia="Calibri"/>
          <w:sz w:val="28"/>
          <w:szCs w:val="28"/>
          <w:lang w:val="uk-UA" w:eastAsia="en-US"/>
        </w:rPr>
        <w:t>ідділ освіти, молоді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3B4F41">
        <w:rPr>
          <w:rFonts w:eastAsia="Calibri"/>
          <w:sz w:val="28"/>
          <w:szCs w:val="28"/>
          <w:lang w:val="uk-UA" w:eastAsia="en-US"/>
        </w:rPr>
        <w:t>та спорту, культури та туризму</w:t>
      </w:r>
      <w:r w:rsidRPr="00902CBC">
        <w:rPr>
          <w:rFonts w:eastAsia="Calibri"/>
          <w:sz w:val="28"/>
          <w:szCs w:val="28"/>
          <w:lang w:val="uk-UA" w:eastAsia="en-US"/>
        </w:rPr>
        <w:t xml:space="preserve"> </w:t>
      </w:r>
      <w:r>
        <w:rPr>
          <w:rFonts w:eastAsia="Calibri"/>
          <w:sz w:val="28"/>
          <w:szCs w:val="28"/>
          <w:lang w:val="uk-UA" w:eastAsia="en-US"/>
        </w:rPr>
        <w:t xml:space="preserve">сільської ради </w:t>
      </w:r>
    </w:p>
    <w:p w:rsidR="00E57CAC" w:rsidRPr="003B4F41" w:rsidRDefault="00E57CAC" w:rsidP="00E57CAC">
      <w:pPr>
        <w:ind w:left="5103"/>
        <w:rPr>
          <w:rFonts w:eastAsia="Calibri"/>
          <w:b/>
          <w:sz w:val="28"/>
          <w:szCs w:val="28"/>
          <w:lang w:val="uk-UA" w:eastAsia="en-US"/>
        </w:rPr>
      </w:pPr>
      <w:r w:rsidRPr="003B4F41">
        <w:rPr>
          <w:rFonts w:eastAsia="Calibri"/>
          <w:b/>
          <w:sz w:val="28"/>
          <w:szCs w:val="28"/>
          <w:lang w:val="uk-UA" w:eastAsia="en-US"/>
        </w:rPr>
        <w:t xml:space="preserve">                             </w:t>
      </w:r>
    </w:p>
    <w:p w:rsidR="00E57CAC" w:rsidRPr="00B65FB7" w:rsidRDefault="00E57CAC" w:rsidP="00E57CAC">
      <w:pPr>
        <w:spacing w:line="276" w:lineRule="auto"/>
        <w:ind w:left="5103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Травень-червень</w:t>
      </w:r>
      <w:r w:rsidRPr="00B65FB7">
        <w:rPr>
          <w:rFonts w:eastAsia="Calibri"/>
          <w:sz w:val="28"/>
          <w:szCs w:val="28"/>
          <w:lang w:val="uk-UA" w:eastAsia="en-US"/>
        </w:rPr>
        <w:t xml:space="preserve"> 2018 року</w:t>
      </w:r>
    </w:p>
    <w:p w:rsidR="00E57CAC" w:rsidRDefault="00E57CAC" w:rsidP="00E57CAC">
      <w:pPr>
        <w:ind w:firstLine="851"/>
        <w:contextualSpacing/>
        <w:jc w:val="both"/>
        <w:rPr>
          <w:rFonts w:eastAsia="Calibri"/>
          <w:sz w:val="28"/>
          <w:szCs w:val="28"/>
          <w:lang w:val="uk-UA" w:eastAsia="en-US"/>
        </w:rPr>
      </w:pPr>
    </w:p>
    <w:p w:rsidR="00E57CAC" w:rsidRDefault="00E57CAC" w:rsidP="00E57CAC">
      <w:pPr>
        <w:ind w:firstLine="851"/>
        <w:contextualSpacing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3. Провести у закладах освіти ОТГ  конкурс на знання  положень  Конституції України серед учнівської молоді. </w:t>
      </w:r>
    </w:p>
    <w:p w:rsidR="00E57CAC" w:rsidRDefault="00E57CAC" w:rsidP="00E57CAC">
      <w:pPr>
        <w:ind w:left="5103" w:firstLine="6"/>
        <w:rPr>
          <w:rFonts w:eastAsia="Calibri"/>
          <w:sz w:val="28"/>
          <w:szCs w:val="28"/>
          <w:lang w:val="uk-UA" w:eastAsia="en-US"/>
        </w:rPr>
      </w:pPr>
    </w:p>
    <w:p w:rsidR="00E57CAC" w:rsidRDefault="00E57CAC" w:rsidP="00E57CAC">
      <w:pPr>
        <w:ind w:left="5103" w:firstLine="6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В</w:t>
      </w:r>
      <w:r w:rsidRPr="003B4F41">
        <w:rPr>
          <w:rFonts w:eastAsia="Calibri"/>
          <w:sz w:val="28"/>
          <w:szCs w:val="28"/>
          <w:lang w:val="uk-UA" w:eastAsia="en-US"/>
        </w:rPr>
        <w:t>ідділ освіти, молоді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3B4F41">
        <w:rPr>
          <w:rFonts w:eastAsia="Calibri"/>
          <w:sz w:val="28"/>
          <w:szCs w:val="28"/>
          <w:lang w:val="uk-UA" w:eastAsia="en-US"/>
        </w:rPr>
        <w:t>та спорту, культури та туризму</w:t>
      </w:r>
      <w:r>
        <w:rPr>
          <w:rFonts w:eastAsia="Calibri"/>
          <w:sz w:val="28"/>
          <w:szCs w:val="28"/>
          <w:lang w:val="uk-UA" w:eastAsia="en-US"/>
        </w:rPr>
        <w:t xml:space="preserve"> сільської ради</w:t>
      </w:r>
    </w:p>
    <w:p w:rsidR="00E57CAC" w:rsidRPr="003B4F41" w:rsidRDefault="00E57CAC" w:rsidP="00E57CAC">
      <w:pPr>
        <w:ind w:left="5103"/>
        <w:rPr>
          <w:rFonts w:eastAsia="Calibri"/>
          <w:b/>
          <w:sz w:val="28"/>
          <w:szCs w:val="28"/>
          <w:lang w:val="uk-UA" w:eastAsia="en-US"/>
        </w:rPr>
      </w:pPr>
      <w:r w:rsidRPr="003B4F41">
        <w:rPr>
          <w:rFonts w:eastAsia="Calibri"/>
          <w:b/>
          <w:sz w:val="28"/>
          <w:szCs w:val="28"/>
          <w:lang w:val="uk-UA" w:eastAsia="en-US"/>
        </w:rPr>
        <w:t xml:space="preserve">                             </w:t>
      </w:r>
    </w:p>
    <w:p w:rsidR="00E57CAC" w:rsidRPr="00B65FB7" w:rsidRDefault="00E57CAC" w:rsidP="00E57CAC">
      <w:pPr>
        <w:spacing w:line="276" w:lineRule="auto"/>
        <w:ind w:left="5103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Травень-червень </w:t>
      </w:r>
      <w:r w:rsidRPr="00B65FB7">
        <w:rPr>
          <w:rFonts w:eastAsia="Calibri"/>
          <w:sz w:val="28"/>
          <w:szCs w:val="28"/>
          <w:lang w:val="uk-UA" w:eastAsia="en-US"/>
        </w:rPr>
        <w:t>2018 року</w:t>
      </w:r>
    </w:p>
    <w:p w:rsidR="00E57CAC" w:rsidRPr="00D27C90" w:rsidRDefault="00E57CAC" w:rsidP="00E57CAC">
      <w:pPr>
        <w:ind w:firstLine="851"/>
        <w:contextualSpacing/>
        <w:jc w:val="both"/>
        <w:rPr>
          <w:rFonts w:eastAsia="Calibri"/>
          <w:sz w:val="28"/>
          <w:szCs w:val="28"/>
          <w:lang w:val="uk-UA" w:eastAsia="en-US"/>
        </w:rPr>
      </w:pPr>
    </w:p>
    <w:p w:rsidR="00E57CAC" w:rsidRPr="00B94D46" w:rsidRDefault="00E57CAC" w:rsidP="00E57CAC">
      <w:pPr>
        <w:tabs>
          <w:tab w:val="left" w:pos="709"/>
        </w:tabs>
        <w:spacing w:after="200"/>
        <w:ind w:firstLine="708"/>
        <w:contextualSpacing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4</w:t>
      </w:r>
      <w:r w:rsidRPr="00B94D46">
        <w:rPr>
          <w:rFonts w:eastAsia="Calibri"/>
          <w:sz w:val="28"/>
          <w:szCs w:val="28"/>
          <w:lang w:val="uk-UA" w:eastAsia="en-US"/>
        </w:rPr>
        <w:t xml:space="preserve">.Забезпечити подання відділу управління персоналом апарату  облдержадміністрації матеріалів щодо нагородження   відзнаками  обласної </w:t>
      </w:r>
      <w:r w:rsidRPr="00B94D46">
        <w:rPr>
          <w:rFonts w:eastAsia="Calibri"/>
          <w:sz w:val="28"/>
          <w:szCs w:val="28"/>
          <w:lang w:val="uk-UA" w:eastAsia="en-US"/>
        </w:rPr>
        <w:lastRenderedPageBreak/>
        <w:t xml:space="preserve">державної адміністрації та обласної ради представників галузей господарського комплексу, </w:t>
      </w:r>
      <w:r>
        <w:rPr>
          <w:rFonts w:eastAsia="Calibri"/>
          <w:sz w:val="28"/>
          <w:szCs w:val="28"/>
          <w:lang w:val="uk-UA" w:eastAsia="en-US"/>
        </w:rPr>
        <w:t>культури</w:t>
      </w:r>
      <w:r w:rsidRPr="00B94D46">
        <w:rPr>
          <w:rFonts w:eastAsia="Calibri"/>
          <w:sz w:val="28"/>
          <w:szCs w:val="28"/>
          <w:lang w:val="uk-UA" w:eastAsia="en-US"/>
        </w:rPr>
        <w:t>,</w:t>
      </w:r>
      <w:r>
        <w:rPr>
          <w:rFonts w:eastAsia="Calibri"/>
          <w:sz w:val="28"/>
          <w:szCs w:val="28"/>
          <w:lang w:val="uk-UA" w:eastAsia="en-US"/>
        </w:rPr>
        <w:t xml:space="preserve"> освіти, охорони здоров’я,</w:t>
      </w:r>
      <w:r w:rsidRPr="00B94D46">
        <w:rPr>
          <w:rFonts w:eastAsia="Calibri"/>
          <w:sz w:val="28"/>
          <w:szCs w:val="28"/>
          <w:lang w:val="uk-UA" w:eastAsia="en-US"/>
        </w:rPr>
        <w:t xml:space="preserve"> органу місцевого самоврядування</w:t>
      </w:r>
      <w:r>
        <w:rPr>
          <w:rFonts w:eastAsia="Calibri"/>
          <w:sz w:val="28"/>
          <w:szCs w:val="28"/>
          <w:lang w:val="uk-UA" w:eastAsia="en-US"/>
        </w:rPr>
        <w:t xml:space="preserve"> з нагоди відзначення 22-ї річниці Конституції України.</w:t>
      </w:r>
    </w:p>
    <w:p w:rsidR="00E57CAC" w:rsidRDefault="00E57CAC" w:rsidP="00E57CAC">
      <w:pPr>
        <w:tabs>
          <w:tab w:val="left" w:pos="709"/>
        </w:tabs>
        <w:spacing w:after="200" w:line="276" w:lineRule="auto"/>
        <w:ind w:firstLine="708"/>
        <w:contextualSpacing/>
        <w:jc w:val="both"/>
        <w:rPr>
          <w:rFonts w:eastAsia="Calibri"/>
          <w:sz w:val="28"/>
          <w:szCs w:val="28"/>
          <w:lang w:val="uk-UA" w:eastAsia="en-US"/>
        </w:rPr>
      </w:pPr>
    </w:p>
    <w:p w:rsidR="00E57CAC" w:rsidRPr="003B4F41" w:rsidRDefault="00E57CAC" w:rsidP="00E57CAC">
      <w:pPr>
        <w:ind w:left="5103" w:hanging="6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Загальний відділ</w:t>
      </w:r>
      <w:r w:rsidRPr="00902CBC">
        <w:rPr>
          <w:rFonts w:eastAsia="Calibri"/>
          <w:sz w:val="28"/>
          <w:szCs w:val="28"/>
          <w:lang w:val="uk-UA" w:eastAsia="en-US"/>
        </w:rPr>
        <w:t xml:space="preserve"> </w:t>
      </w:r>
      <w:r>
        <w:rPr>
          <w:rFonts w:eastAsia="Calibri"/>
          <w:sz w:val="28"/>
          <w:szCs w:val="28"/>
          <w:lang w:val="uk-UA" w:eastAsia="en-US"/>
        </w:rPr>
        <w:t>сільської ради</w:t>
      </w:r>
    </w:p>
    <w:p w:rsidR="00E57CAC" w:rsidRPr="003B4F41" w:rsidRDefault="00E57CAC" w:rsidP="00E57CAC">
      <w:pPr>
        <w:spacing w:line="276" w:lineRule="auto"/>
        <w:ind w:left="5103"/>
        <w:rPr>
          <w:rFonts w:eastAsia="Calibri"/>
          <w:b/>
          <w:sz w:val="28"/>
          <w:szCs w:val="28"/>
          <w:lang w:val="uk-UA" w:eastAsia="en-US"/>
        </w:rPr>
      </w:pPr>
      <w:r w:rsidRPr="003B4F41">
        <w:rPr>
          <w:rFonts w:eastAsia="Calibri"/>
          <w:b/>
          <w:sz w:val="28"/>
          <w:szCs w:val="28"/>
          <w:lang w:val="uk-UA" w:eastAsia="en-US"/>
        </w:rPr>
        <w:t xml:space="preserve">                              </w:t>
      </w:r>
    </w:p>
    <w:p w:rsidR="00E57CAC" w:rsidRPr="00061362" w:rsidRDefault="00E57CAC" w:rsidP="00E57CAC">
      <w:pPr>
        <w:spacing w:line="276" w:lineRule="auto"/>
        <w:ind w:left="5103"/>
        <w:rPr>
          <w:rFonts w:eastAsia="Calibri"/>
          <w:sz w:val="28"/>
          <w:szCs w:val="28"/>
          <w:lang w:val="uk-UA" w:eastAsia="en-US"/>
        </w:rPr>
      </w:pPr>
      <w:r w:rsidRPr="00061362">
        <w:rPr>
          <w:rFonts w:eastAsia="Calibri"/>
          <w:sz w:val="28"/>
          <w:szCs w:val="28"/>
          <w:lang w:val="uk-UA" w:eastAsia="en-US"/>
        </w:rPr>
        <w:t xml:space="preserve">До </w:t>
      </w:r>
      <w:r>
        <w:rPr>
          <w:rFonts w:eastAsia="Calibri"/>
          <w:sz w:val="28"/>
          <w:szCs w:val="28"/>
          <w:lang w:val="uk-UA" w:eastAsia="en-US"/>
        </w:rPr>
        <w:t>29 травня</w:t>
      </w:r>
      <w:r w:rsidRPr="00061362">
        <w:rPr>
          <w:rFonts w:eastAsia="Calibri"/>
          <w:sz w:val="28"/>
          <w:szCs w:val="28"/>
          <w:lang w:val="uk-UA" w:eastAsia="en-US"/>
        </w:rPr>
        <w:t xml:space="preserve"> 2018 року </w:t>
      </w:r>
    </w:p>
    <w:p w:rsidR="00E57CAC" w:rsidRPr="003B4F41" w:rsidRDefault="00E57CAC" w:rsidP="00E57CAC">
      <w:pPr>
        <w:ind w:left="5103"/>
        <w:rPr>
          <w:rFonts w:eastAsia="Calibri"/>
          <w:b/>
          <w:sz w:val="28"/>
          <w:szCs w:val="28"/>
          <w:lang w:val="uk-UA" w:eastAsia="en-US"/>
        </w:rPr>
      </w:pPr>
    </w:p>
    <w:p w:rsidR="00E57CAC" w:rsidRDefault="00E57CAC" w:rsidP="00E57CAC">
      <w:pPr>
        <w:ind w:firstLine="708"/>
        <w:contextualSpacing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5</w:t>
      </w:r>
      <w:r w:rsidRPr="003B4F41">
        <w:rPr>
          <w:rFonts w:eastAsia="Calibri"/>
          <w:sz w:val="28"/>
          <w:szCs w:val="28"/>
          <w:lang w:val="uk-UA" w:eastAsia="en-US"/>
        </w:rPr>
        <w:t>.Забезпечити</w:t>
      </w:r>
      <w:r w:rsidRPr="00C8268D">
        <w:rPr>
          <w:rFonts w:eastAsia="Calibri"/>
          <w:sz w:val="28"/>
          <w:szCs w:val="28"/>
          <w:lang w:val="uk-UA" w:eastAsia="en-US"/>
        </w:rPr>
        <w:t xml:space="preserve"> </w:t>
      </w:r>
      <w:r>
        <w:rPr>
          <w:rFonts w:eastAsia="Calibri"/>
          <w:sz w:val="28"/>
          <w:szCs w:val="28"/>
          <w:lang w:val="uk-UA" w:eastAsia="en-US"/>
        </w:rPr>
        <w:t>тематичне оформлення населених пунктів об’єднаної громади, встановлення державних прапорів  України на адміністративних будівлях підприємств, установ та організацій</w:t>
      </w:r>
    </w:p>
    <w:p w:rsidR="00E57CAC" w:rsidRDefault="00E57CAC" w:rsidP="00E57CAC">
      <w:pPr>
        <w:ind w:firstLine="708"/>
        <w:contextualSpacing/>
        <w:jc w:val="both"/>
        <w:rPr>
          <w:rFonts w:eastAsia="Calibri"/>
          <w:sz w:val="28"/>
          <w:szCs w:val="28"/>
          <w:lang w:val="uk-UA" w:eastAsia="en-US"/>
        </w:rPr>
      </w:pPr>
    </w:p>
    <w:p w:rsidR="00E57CAC" w:rsidRDefault="00E57CAC" w:rsidP="00E57CAC">
      <w:pPr>
        <w:ind w:left="5103" w:firstLine="6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В</w:t>
      </w:r>
      <w:r w:rsidRPr="003B4F41">
        <w:rPr>
          <w:rFonts w:eastAsia="Calibri"/>
          <w:sz w:val="28"/>
          <w:szCs w:val="28"/>
          <w:lang w:val="uk-UA" w:eastAsia="en-US"/>
        </w:rPr>
        <w:t>ідділ освіти, молоді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3B4F41">
        <w:rPr>
          <w:rFonts w:eastAsia="Calibri"/>
          <w:sz w:val="28"/>
          <w:szCs w:val="28"/>
          <w:lang w:val="uk-UA" w:eastAsia="en-US"/>
        </w:rPr>
        <w:t>та спорту, культури та туризму</w:t>
      </w:r>
      <w:r w:rsidRPr="00902CBC">
        <w:rPr>
          <w:rFonts w:eastAsia="Calibri"/>
          <w:sz w:val="28"/>
          <w:szCs w:val="28"/>
          <w:lang w:val="uk-UA" w:eastAsia="en-US"/>
        </w:rPr>
        <w:t xml:space="preserve"> </w:t>
      </w:r>
      <w:r>
        <w:rPr>
          <w:rFonts w:eastAsia="Calibri"/>
          <w:sz w:val="28"/>
          <w:szCs w:val="28"/>
          <w:lang w:val="uk-UA" w:eastAsia="en-US"/>
        </w:rPr>
        <w:t xml:space="preserve">сільської ради </w:t>
      </w:r>
    </w:p>
    <w:p w:rsidR="00E57CAC" w:rsidRPr="003B4F41" w:rsidRDefault="00E57CAC" w:rsidP="00E57CAC">
      <w:pPr>
        <w:ind w:left="5103"/>
        <w:rPr>
          <w:rFonts w:eastAsia="Calibri"/>
          <w:b/>
          <w:sz w:val="28"/>
          <w:szCs w:val="28"/>
          <w:lang w:val="uk-UA" w:eastAsia="en-US"/>
        </w:rPr>
      </w:pPr>
      <w:r w:rsidRPr="003B4F41">
        <w:rPr>
          <w:rFonts w:eastAsia="Calibri"/>
          <w:b/>
          <w:sz w:val="28"/>
          <w:szCs w:val="28"/>
          <w:lang w:val="uk-UA" w:eastAsia="en-US"/>
        </w:rPr>
        <w:t xml:space="preserve">                             </w:t>
      </w:r>
    </w:p>
    <w:p w:rsidR="00E57CAC" w:rsidRDefault="00E57CAC" w:rsidP="00E57CAC">
      <w:pPr>
        <w:spacing w:line="276" w:lineRule="auto"/>
        <w:ind w:left="5103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Червень </w:t>
      </w:r>
      <w:r w:rsidRPr="00B65FB7">
        <w:rPr>
          <w:rFonts w:eastAsia="Calibri"/>
          <w:sz w:val="28"/>
          <w:szCs w:val="28"/>
          <w:lang w:val="uk-UA" w:eastAsia="en-US"/>
        </w:rPr>
        <w:t>2018 року</w:t>
      </w:r>
    </w:p>
    <w:p w:rsidR="00E57CAC" w:rsidRPr="00B65FB7" w:rsidRDefault="00E57CAC" w:rsidP="00E57CAC">
      <w:pPr>
        <w:spacing w:line="276" w:lineRule="auto"/>
        <w:ind w:left="5103"/>
        <w:rPr>
          <w:rFonts w:eastAsia="Calibri"/>
          <w:sz w:val="28"/>
          <w:szCs w:val="28"/>
          <w:lang w:val="uk-UA" w:eastAsia="en-US"/>
        </w:rPr>
      </w:pPr>
    </w:p>
    <w:p w:rsidR="00E57CAC" w:rsidRDefault="00E57CAC" w:rsidP="00E57CAC">
      <w:pPr>
        <w:contextualSpacing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ab/>
        <w:t>6.Організувати  проведення робіт з благоустрою населених пунктів ОТГ.</w:t>
      </w:r>
    </w:p>
    <w:p w:rsidR="00E57CAC" w:rsidRPr="003B4F41" w:rsidRDefault="00E57CAC" w:rsidP="00E57CAC">
      <w:pPr>
        <w:contextualSpacing/>
        <w:jc w:val="both"/>
        <w:rPr>
          <w:rFonts w:eastAsia="Calibri"/>
          <w:sz w:val="28"/>
          <w:szCs w:val="28"/>
          <w:lang w:val="uk-UA" w:eastAsia="en-US"/>
        </w:rPr>
      </w:pPr>
    </w:p>
    <w:p w:rsidR="00E57CAC" w:rsidRPr="003B4F41" w:rsidRDefault="00E57CAC" w:rsidP="00E57CAC">
      <w:pPr>
        <w:ind w:left="5103"/>
        <w:rPr>
          <w:rFonts w:eastAsia="Calibri"/>
          <w:sz w:val="28"/>
          <w:szCs w:val="28"/>
          <w:lang w:val="uk-UA" w:eastAsia="en-US"/>
        </w:rPr>
      </w:pPr>
      <w:r w:rsidRPr="003B4F41">
        <w:rPr>
          <w:rFonts w:eastAsia="Calibri"/>
          <w:sz w:val="28"/>
          <w:szCs w:val="28"/>
          <w:lang w:val="uk-UA" w:eastAsia="en-US"/>
        </w:rPr>
        <w:t>Відділ   земельних відносин, комунальної власності, інфраструктури та житлово-комунального господарства</w:t>
      </w:r>
      <w:r w:rsidRPr="00902CBC">
        <w:rPr>
          <w:rFonts w:eastAsia="Calibri"/>
          <w:sz w:val="28"/>
          <w:szCs w:val="28"/>
          <w:lang w:val="uk-UA" w:eastAsia="en-US"/>
        </w:rPr>
        <w:t xml:space="preserve"> </w:t>
      </w:r>
      <w:r>
        <w:rPr>
          <w:rFonts w:eastAsia="Calibri"/>
          <w:sz w:val="28"/>
          <w:szCs w:val="28"/>
          <w:lang w:val="uk-UA" w:eastAsia="en-US"/>
        </w:rPr>
        <w:t>сільської ради</w:t>
      </w:r>
      <w:r w:rsidRPr="003B4F41">
        <w:rPr>
          <w:rFonts w:eastAsia="Calibri"/>
          <w:sz w:val="28"/>
          <w:szCs w:val="28"/>
          <w:lang w:val="uk-UA" w:eastAsia="en-US"/>
        </w:rPr>
        <w:t xml:space="preserve">, </w:t>
      </w:r>
      <w:proofErr w:type="spellStart"/>
      <w:r w:rsidRPr="003B4F41">
        <w:rPr>
          <w:rFonts w:eastAsia="Calibri"/>
          <w:sz w:val="28"/>
          <w:szCs w:val="28"/>
          <w:lang w:val="uk-UA" w:eastAsia="en-US"/>
        </w:rPr>
        <w:t>КП</w:t>
      </w:r>
      <w:proofErr w:type="spellEnd"/>
      <w:r w:rsidRPr="003B4F41">
        <w:rPr>
          <w:rFonts w:eastAsia="Calibri"/>
          <w:sz w:val="28"/>
          <w:szCs w:val="28"/>
          <w:lang w:val="uk-UA" w:eastAsia="en-US"/>
        </w:rPr>
        <w:t xml:space="preserve"> «Прометей»</w:t>
      </w:r>
      <w:r>
        <w:rPr>
          <w:rFonts w:eastAsia="Calibri"/>
          <w:sz w:val="28"/>
          <w:szCs w:val="28"/>
          <w:lang w:val="uk-UA" w:eastAsia="en-US"/>
        </w:rPr>
        <w:t xml:space="preserve">, керівники підприємств, установ та організацій </w:t>
      </w:r>
      <w:r w:rsidRPr="003B4F41">
        <w:rPr>
          <w:rFonts w:eastAsia="Calibri"/>
          <w:sz w:val="28"/>
          <w:szCs w:val="28"/>
          <w:lang w:val="uk-UA" w:eastAsia="en-US"/>
        </w:rPr>
        <w:t xml:space="preserve">   </w:t>
      </w:r>
    </w:p>
    <w:p w:rsidR="00E57CAC" w:rsidRPr="003B4F41" w:rsidRDefault="00E57CAC" w:rsidP="00E57CAC">
      <w:pPr>
        <w:ind w:left="5103"/>
        <w:rPr>
          <w:rFonts w:eastAsia="Calibri"/>
          <w:b/>
          <w:sz w:val="28"/>
          <w:szCs w:val="28"/>
          <w:lang w:val="uk-UA" w:eastAsia="en-US"/>
        </w:rPr>
      </w:pPr>
      <w:r w:rsidRPr="003B4F41">
        <w:rPr>
          <w:rFonts w:eastAsia="Calibri"/>
          <w:b/>
          <w:sz w:val="28"/>
          <w:szCs w:val="28"/>
          <w:lang w:val="uk-UA" w:eastAsia="en-US"/>
        </w:rPr>
        <w:t xml:space="preserve">                              </w:t>
      </w:r>
    </w:p>
    <w:p w:rsidR="00E57CAC" w:rsidRDefault="00E57CAC" w:rsidP="00E57CAC">
      <w:pPr>
        <w:ind w:left="5103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До 28 червня 2018 року</w:t>
      </w:r>
    </w:p>
    <w:p w:rsidR="00E57CAC" w:rsidRDefault="00E57CAC" w:rsidP="00E57CAC">
      <w:pPr>
        <w:ind w:left="5103"/>
        <w:rPr>
          <w:rFonts w:eastAsia="Calibri"/>
          <w:sz w:val="28"/>
          <w:szCs w:val="28"/>
          <w:lang w:val="uk-UA" w:eastAsia="en-US"/>
        </w:rPr>
      </w:pPr>
    </w:p>
    <w:p w:rsidR="00E57CAC" w:rsidRDefault="00E57CAC" w:rsidP="00E57CAC">
      <w:pPr>
        <w:contextualSpacing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ab/>
        <w:t xml:space="preserve">7. </w:t>
      </w:r>
      <w:r w:rsidRPr="003B4F41">
        <w:rPr>
          <w:rFonts w:eastAsia="Calibri"/>
          <w:sz w:val="28"/>
          <w:szCs w:val="28"/>
          <w:lang w:val="uk-UA" w:eastAsia="en-US"/>
        </w:rPr>
        <w:t>Забезпечити</w:t>
      </w:r>
      <w:r w:rsidRPr="00C8268D">
        <w:rPr>
          <w:rFonts w:eastAsia="Calibri"/>
          <w:sz w:val="28"/>
          <w:szCs w:val="28"/>
          <w:lang w:val="uk-UA" w:eastAsia="en-US"/>
        </w:rPr>
        <w:t xml:space="preserve"> </w:t>
      </w:r>
      <w:r>
        <w:rPr>
          <w:rFonts w:eastAsia="Calibri"/>
          <w:sz w:val="28"/>
          <w:szCs w:val="28"/>
          <w:lang w:val="uk-UA" w:eastAsia="en-US"/>
        </w:rPr>
        <w:t xml:space="preserve">висвітлення  на офіційних </w:t>
      </w:r>
      <w:proofErr w:type="spellStart"/>
      <w:r>
        <w:rPr>
          <w:rFonts w:eastAsia="Calibri"/>
          <w:sz w:val="28"/>
          <w:szCs w:val="28"/>
          <w:lang w:val="uk-UA" w:eastAsia="en-US"/>
        </w:rPr>
        <w:t>веб-сайтах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 сільської ради та відділу </w:t>
      </w:r>
      <w:r w:rsidRPr="003B4F41">
        <w:rPr>
          <w:rFonts w:eastAsia="Calibri"/>
          <w:sz w:val="28"/>
          <w:szCs w:val="28"/>
          <w:lang w:val="uk-UA" w:eastAsia="en-US"/>
        </w:rPr>
        <w:t>освіти, молоді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3B4F41">
        <w:rPr>
          <w:rFonts w:eastAsia="Calibri"/>
          <w:sz w:val="28"/>
          <w:szCs w:val="28"/>
          <w:lang w:val="uk-UA" w:eastAsia="en-US"/>
        </w:rPr>
        <w:t>та спорту, культури та туризму</w:t>
      </w:r>
      <w:r>
        <w:rPr>
          <w:rFonts w:eastAsia="Calibri"/>
          <w:sz w:val="28"/>
          <w:szCs w:val="28"/>
          <w:lang w:val="uk-UA" w:eastAsia="en-US"/>
        </w:rPr>
        <w:t xml:space="preserve"> заходів із відзначення в ОТГ 22-ї річниці Конституції України.</w:t>
      </w:r>
    </w:p>
    <w:p w:rsidR="00E57CAC" w:rsidRPr="003B4F41" w:rsidRDefault="00E57CAC" w:rsidP="00E57CAC">
      <w:pPr>
        <w:ind w:left="5103"/>
        <w:contextualSpacing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В</w:t>
      </w:r>
      <w:r w:rsidRPr="003B4F41">
        <w:rPr>
          <w:rFonts w:eastAsia="Calibri"/>
          <w:sz w:val="28"/>
          <w:szCs w:val="28"/>
          <w:lang w:val="uk-UA" w:eastAsia="en-US"/>
        </w:rPr>
        <w:t>ідділ   організаційної роботи, інформаційної діяльності  та комунікацій з громадськістю</w:t>
      </w:r>
      <w:r>
        <w:rPr>
          <w:rFonts w:eastAsia="Calibri"/>
          <w:sz w:val="28"/>
          <w:szCs w:val="28"/>
          <w:lang w:val="uk-UA" w:eastAsia="en-US"/>
        </w:rPr>
        <w:t xml:space="preserve"> сільської ради, </w:t>
      </w:r>
    </w:p>
    <w:p w:rsidR="00E57CAC" w:rsidRDefault="00E57CAC" w:rsidP="00E57CAC">
      <w:pPr>
        <w:ind w:left="5103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в</w:t>
      </w:r>
      <w:r w:rsidRPr="003B4F41">
        <w:rPr>
          <w:rFonts w:eastAsia="Calibri"/>
          <w:sz w:val="28"/>
          <w:szCs w:val="28"/>
          <w:lang w:val="uk-UA" w:eastAsia="en-US"/>
        </w:rPr>
        <w:t>ідділ освіти, молоді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3B4F41">
        <w:rPr>
          <w:rFonts w:eastAsia="Calibri"/>
          <w:sz w:val="28"/>
          <w:szCs w:val="28"/>
          <w:lang w:val="uk-UA" w:eastAsia="en-US"/>
        </w:rPr>
        <w:t xml:space="preserve">та спорту, </w:t>
      </w:r>
      <w:r>
        <w:rPr>
          <w:rFonts w:eastAsia="Calibri"/>
          <w:sz w:val="28"/>
          <w:szCs w:val="28"/>
          <w:lang w:val="uk-UA" w:eastAsia="en-US"/>
        </w:rPr>
        <w:t xml:space="preserve"> культури та туризму</w:t>
      </w:r>
      <w:r w:rsidRPr="00902CBC">
        <w:rPr>
          <w:rFonts w:eastAsia="Calibri"/>
          <w:sz w:val="28"/>
          <w:szCs w:val="28"/>
          <w:lang w:val="uk-UA" w:eastAsia="en-US"/>
        </w:rPr>
        <w:t xml:space="preserve"> </w:t>
      </w:r>
      <w:r>
        <w:rPr>
          <w:rFonts w:eastAsia="Calibri"/>
          <w:sz w:val="28"/>
          <w:szCs w:val="28"/>
          <w:lang w:val="uk-UA" w:eastAsia="en-US"/>
        </w:rPr>
        <w:t>сільської ради</w:t>
      </w:r>
    </w:p>
    <w:p w:rsidR="00E57CAC" w:rsidRPr="003B4F41" w:rsidRDefault="00E57CAC" w:rsidP="00E57CAC">
      <w:pPr>
        <w:ind w:left="5103"/>
        <w:rPr>
          <w:rFonts w:eastAsia="Calibri"/>
          <w:b/>
          <w:sz w:val="28"/>
          <w:szCs w:val="28"/>
          <w:lang w:val="uk-UA" w:eastAsia="en-US"/>
        </w:rPr>
      </w:pPr>
      <w:r w:rsidRPr="003B4F41">
        <w:rPr>
          <w:rFonts w:eastAsia="Calibri"/>
          <w:b/>
          <w:sz w:val="28"/>
          <w:szCs w:val="28"/>
          <w:lang w:val="uk-UA" w:eastAsia="en-US"/>
        </w:rPr>
        <w:t xml:space="preserve">                              </w:t>
      </w:r>
    </w:p>
    <w:p w:rsidR="00E57CAC" w:rsidRDefault="00E57CAC" w:rsidP="00E57CAC">
      <w:pPr>
        <w:ind w:left="5103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До 28 червня 2018 року</w:t>
      </w:r>
    </w:p>
    <w:p w:rsidR="00E57CAC" w:rsidRDefault="00E57CAC" w:rsidP="00E57CAC">
      <w:pPr>
        <w:ind w:left="5245"/>
        <w:rPr>
          <w:rFonts w:eastAsia="Calibri"/>
          <w:sz w:val="28"/>
          <w:szCs w:val="28"/>
          <w:lang w:val="uk-UA" w:eastAsia="en-US"/>
        </w:rPr>
      </w:pPr>
    </w:p>
    <w:p w:rsidR="00E57CAC" w:rsidRDefault="00E57CAC" w:rsidP="00E57CAC">
      <w:pPr>
        <w:tabs>
          <w:tab w:val="left" w:pos="6652"/>
        </w:tabs>
        <w:ind w:firstLine="709"/>
        <w:contextualSpacing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8</w:t>
      </w:r>
      <w:r w:rsidRPr="003B4F41">
        <w:rPr>
          <w:rFonts w:eastAsia="Calibri"/>
          <w:sz w:val="28"/>
          <w:szCs w:val="28"/>
          <w:lang w:val="uk-UA" w:eastAsia="en-US"/>
        </w:rPr>
        <w:t>.</w:t>
      </w:r>
      <w:r>
        <w:rPr>
          <w:rFonts w:eastAsia="Calibri"/>
          <w:sz w:val="28"/>
          <w:szCs w:val="28"/>
          <w:lang w:val="uk-UA" w:eastAsia="en-US"/>
        </w:rPr>
        <w:t xml:space="preserve"> Організувати медичне обслуговування масових заходів, пов’язаних із святкуванням 22-ї річниці Конституції України.</w:t>
      </w:r>
    </w:p>
    <w:p w:rsidR="00E57CAC" w:rsidRDefault="00E57CAC" w:rsidP="00E57CAC">
      <w:pPr>
        <w:ind w:left="5103"/>
        <w:contextualSpacing/>
        <w:jc w:val="both"/>
        <w:rPr>
          <w:rFonts w:eastAsia="Calibri"/>
          <w:sz w:val="28"/>
          <w:szCs w:val="28"/>
          <w:lang w:val="uk-UA" w:eastAsia="en-US"/>
        </w:rPr>
      </w:pPr>
    </w:p>
    <w:p w:rsidR="00E57CAC" w:rsidRPr="003B4F41" w:rsidRDefault="00E57CAC" w:rsidP="00E57CAC">
      <w:pPr>
        <w:ind w:left="5103"/>
        <w:contextualSpacing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В</w:t>
      </w:r>
      <w:r w:rsidRPr="003B4F41">
        <w:rPr>
          <w:rFonts w:eastAsia="Calibri"/>
          <w:sz w:val="28"/>
          <w:szCs w:val="28"/>
          <w:lang w:val="uk-UA" w:eastAsia="en-US"/>
        </w:rPr>
        <w:t xml:space="preserve">ідділ   </w:t>
      </w:r>
      <w:r>
        <w:rPr>
          <w:rFonts w:eastAsia="Calibri"/>
          <w:sz w:val="28"/>
          <w:szCs w:val="28"/>
          <w:lang w:val="uk-UA" w:eastAsia="en-US"/>
        </w:rPr>
        <w:t xml:space="preserve">охорони здоров’я та соціального захисту сільської ради </w:t>
      </w:r>
    </w:p>
    <w:p w:rsidR="00E57CAC" w:rsidRPr="003B4F41" w:rsidRDefault="00E57CAC" w:rsidP="00E57CAC">
      <w:pPr>
        <w:ind w:left="5103"/>
        <w:rPr>
          <w:rFonts w:eastAsia="Calibri"/>
          <w:b/>
          <w:sz w:val="28"/>
          <w:szCs w:val="28"/>
          <w:lang w:val="uk-UA" w:eastAsia="en-US"/>
        </w:rPr>
      </w:pPr>
      <w:r w:rsidRPr="003B4F41">
        <w:rPr>
          <w:rFonts w:eastAsia="Calibri"/>
          <w:b/>
          <w:sz w:val="28"/>
          <w:szCs w:val="28"/>
          <w:lang w:val="uk-UA" w:eastAsia="en-US"/>
        </w:rPr>
        <w:t xml:space="preserve">                           </w:t>
      </w:r>
    </w:p>
    <w:p w:rsidR="00E57CAC" w:rsidRDefault="00E57CAC" w:rsidP="00E57CAC">
      <w:pPr>
        <w:ind w:left="5103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Червень  2018 року</w:t>
      </w:r>
    </w:p>
    <w:p w:rsidR="00E57CAC" w:rsidRDefault="00E57CAC" w:rsidP="00E57CAC">
      <w:pPr>
        <w:ind w:left="5103"/>
        <w:rPr>
          <w:rFonts w:eastAsia="Calibri"/>
          <w:sz w:val="28"/>
          <w:szCs w:val="28"/>
          <w:lang w:val="uk-UA" w:eastAsia="en-US"/>
        </w:rPr>
      </w:pPr>
    </w:p>
    <w:p w:rsidR="00E57CAC" w:rsidRPr="003B4F41" w:rsidRDefault="00E57CAC" w:rsidP="00E57CAC">
      <w:pPr>
        <w:tabs>
          <w:tab w:val="left" w:pos="6096"/>
        </w:tabs>
        <w:ind w:left="708"/>
        <w:jc w:val="center"/>
        <w:rPr>
          <w:rFonts w:eastAsia="Calibri"/>
          <w:sz w:val="28"/>
          <w:szCs w:val="28"/>
          <w:lang w:val="uk-UA" w:eastAsia="en-US"/>
        </w:rPr>
      </w:pPr>
      <w:r w:rsidRPr="003B4F41">
        <w:rPr>
          <w:rFonts w:eastAsia="Calibri"/>
          <w:sz w:val="28"/>
          <w:szCs w:val="28"/>
          <w:lang w:val="uk-UA" w:eastAsia="en-US"/>
        </w:rPr>
        <w:lastRenderedPageBreak/>
        <w:t>___________________________________</w:t>
      </w:r>
    </w:p>
    <w:p w:rsidR="00E57CAC" w:rsidRPr="003B4F41" w:rsidRDefault="00E57CAC" w:rsidP="00E57CAC">
      <w:pPr>
        <w:tabs>
          <w:tab w:val="left" w:pos="5635"/>
        </w:tabs>
        <w:spacing w:after="200" w:line="276" w:lineRule="auto"/>
        <w:ind w:left="708"/>
        <w:jc w:val="center"/>
        <w:rPr>
          <w:rFonts w:eastAsia="Calibri"/>
          <w:sz w:val="28"/>
          <w:szCs w:val="28"/>
          <w:lang w:val="uk-UA" w:eastAsia="en-US"/>
        </w:rPr>
      </w:pPr>
    </w:p>
    <w:p w:rsidR="00E57CAC" w:rsidRPr="003B4F41" w:rsidRDefault="00E57CAC" w:rsidP="00E57CAC">
      <w:pPr>
        <w:spacing w:after="200" w:line="276" w:lineRule="auto"/>
        <w:rPr>
          <w:sz w:val="28"/>
          <w:szCs w:val="28"/>
          <w:lang w:val="uk-UA"/>
        </w:rPr>
      </w:pPr>
    </w:p>
    <w:p w:rsidR="00E57CAC" w:rsidRPr="003B4F41" w:rsidRDefault="00E57CAC" w:rsidP="00E57CAC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E57CAC" w:rsidRPr="003B4F41" w:rsidRDefault="00E57CAC" w:rsidP="00E57CAC">
      <w:pPr>
        <w:spacing w:after="200" w:line="276" w:lineRule="auto"/>
        <w:rPr>
          <w:rFonts w:eastAsia="Calibri"/>
          <w:sz w:val="28"/>
          <w:szCs w:val="28"/>
          <w:lang w:val="uk-UA" w:eastAsia="en-US"/>
        </w:rPr>
      </w:pPr>
    </w:p>
    <w:p w:rsidR="00E57CAC" w:rsidRPr="003B4F41" w:rsidRDefault="00E57CAC" w:rsidP="00E57CAC"/>
    <w:p w:rsidR="00E57CAC" w:rsidRDefault="00E57CAC" w:rsidP="00E57CAC"/>
    <w:p w:rsidR="007C6106" w:rsidRDefault="007C6106"/>
    <w:sectPr w:rsidR="007C6106" w:rsidSect="00E57CAC">
      <w:headerReference w:type="default" r:id="rId4"/>
      <w:pgSz w:w="11906" w:h="16838"/>
      <w:pgMar w:top="284" w:right="567" w:bottom="284" w:left="1701" w:header="283" w:footer="283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9F6" w:rsidRDefault="00E57CAC">
    <w:pPr>
      <w:pStyle w:val="af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57CAC"/>
    <w:rsid w:val="00180B24"/>
    <w:rsid w:val="002A78C8"/>
    <w:rsid w:val="003C506E"/>
    <w:rsid w:val="005D2981"/>
    <w:rsid w:val="005F40FA"/>
    <w:rsid w:val="00733EF6"/>
    <w:rsid w:val="007C6106"/>
    <w:rsid w:val="00E57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b/>
        <w:bCs/>
        <w:sz w:val="28"/>
        <w:szCs w:val="28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CAC"/>
    <w:pPr>
      <w:spacing w:after="0" w:line="240" w:lineRule="auto"/>
    </w:pPr>
    <w:rPr>
      <w:rFonts w:ascii="Times New Roman" w:eastAsia="Times New Roman" w:hAnsi="Times New Roman" w:cs="Times New Roman"/>
      <w:b w:val="0"/>
      <w:bCs w:val="0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3C506E"/>
    <w:pPr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506E"/>
    <w:p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506E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8"/>
      <w:szCs w:val="28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3C506E"/>
    <w:p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3C506E"/>
    <w:pPr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8"/>
      <w:szCs w:val="28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3C506E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8"/>
      <w:szCs w:val="28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3C506E"/>
    <w:pPr>
      <w:spacing w:line="276" w:lineRule="auto"/>
      <w:outlineLvl w:val="6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506E"/>
    <w:pPr>
      <w:spacing w:line="276" w:lineRule="auto"/>
      <w:outlineLvl w:val="7"/>
    </w:pPr>
    <w:rPr>
      <w:rFonts w:asciiTheme="majorHAnsi" w:eastAsiaTheme="majorEastAsia" w:hAnsiTheme="majorHAnsi" w:cstheme="majorBidi"/>
      <w:b/>
      <w:bCs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C506E"/>
    <w:pPr>
      <w:spacing w:line="276" w:lineRule="auto"/>
      <w:outlineLvl w:val="8"/>
    </w:pPr>
    <w:rPr>
      <w:rFonts w:asciiTheme="majorHAnsi" w:eastAsiaTheme="majorEastAsia" w:hAnsiTheme="majorHAnsi" w:cstheme="majorBidi"/>
      <w:b/>
      <w:bCs/>
      <w:i/>
      <w:iCs/>
      <w:spacing w:val="5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506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C506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C506E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rsid w:val="003C506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rsid w:val="003C506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rsid w:val="003C506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rsid w:val="003C506E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3C506E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C506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3C506E"/>
    <w:pPr>
      <w:pBdr>
        <w:bottom w:val="single" w:sz="4" w:space="1" w:color="auto"/>
      </w:pBdr>
      <w:spacing w:after="200"/>
      <w:contextualSpacing/>
    </w:pPr>
    <w:rPr>
      <w:rFonts w:asciiTheme="majorHAnsi" w:eastAsiaTheme="majorEastAsia" w:hAnsiTheme="majorHAnsi" w:cstheme="majorBidi"/>
      <w:b/>
      <w:bCs/>
      <w:spacing w:val="5"/>
      <w:sz w:val="52"/>
      <w:szCs w:val="5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3C506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3C506E"/>
    <w:pPr>
      <w:spacing w:after="600" w:line="276" w:lineRule="auto"/>
    </w:pPr>
    <w:rPr>
      <w:rFonts w:asciiTheme="majorHAnsi" w:eastAsiaTheme="majorEastAsia" w:hAnsiTheme="majorHAnsi" w:cstheme="majorBidi"/>
      <w:b/>
      <w:bCs/>
      <w:i/>
      <w:iCs/>
      <w:spacing w:val="13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3C506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3C506E"/>
    <w:rPr>
      <w:b/>
      <w:bCs/>
    </w:rPr>
  </w:style>
  <w:style w:type="character" w:styleId="a8">
    <w:name w:val="Emphasis"/>
    <w:uiPriority w:val="20"/>
    <w:qFormat/>
    <w:rsid w:val="003C506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3C506E"/>
    <w:rPr>
      <w:rFonts w:asciiTheme="majorHAnsi" w:eastAsiaTheme="minorHAnsi" w:hAnsiTheme="majorHAnsi" w:cstheme="majorBidi"/>
      <w:b/>
      <w:bCs/>
      <w:sz w:val="28"/>
      <w:szCs w:val="28"/>
      <w:lang w:val="en-US" w:eastAsia="en-US" w:bidi="en-US"/>
    </w:rPr>
  </w:style>
  <w:style w:type="paragraph" w:styleId="aa">
    <w:name w:val="List Paragraph"/>
    <w:basedOn w:val="a"/>
    <w:uiPriority w:val="34"/>
    <w:qFormat/>
    <w:rsid w:val="003C506E"/>
    <w:pPr>
      <w:spacing w:after="200" w:line="276" w:lineRule="auto"/>
      <w:ind w:left="720"/>
      <w:contextualSpacing/>
    </w:pPr>
    <w:rPr>
      <w:rFonts w:asciiTheme="majorHAnsi" w:eastAsiaTheme="minorHAnsi" w:hAnsiTheme="majorHAnsi" w:cstheme="majorBidi"/>
      <w:b/>
      <w:bCs/>
      <w:sz w:val="28"/>
      <w:szCs w:val="28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3C506E"/>
    <w:pPr>
      <w:spacing w:before="200" w:line="276" w:lineRule="auto"/>
      <w:ind w:left="360" w:right="360"/>
    </w:pPr>
    <w:rPr>
      <w:rFonts w:asciiTheme="majorHAnsi" w:eastAsiaTheme="minorHAnsi" w:hAnsiTheme="majorHAnsi" w:cstheme="majorBidi"/>
      <w:b/>
      <w:bCs/>
      <w:i/>
      <w:iCs/>
      <w:sz w:val="28"/>
      <w:szCs w:val="28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3C506E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3C506E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Theme="majorHAnsi" w:eastAsiaTheme="minorHAnsi" w:hAnsiTheme="majorHAnsi" w:cstheme="majorBidi"/>
      <w:b/>
      <w:bCs/>
      <w:i/>
      <w:iCs/>
      <w:sz w:val="28"/>
      <w:szCs w:val="28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3C506E"/>
    <w:rPr>
      <w:b/>
      <w:bCs/>
      <w:i/>
      <w:iCs/>
    </w:rPr>
  </w:style>
  <w:style w:type="character" w:styleId="ad">
    <w:name w:val="Subtle Emphasis"/>
    <w:uiPriority w:val="19"/>
    <w:qFormat/>
    <w:rsid w:val="003C506E"/>
    <w:rPr>
      <w:i/>
      <w:iCs/>
    </w:rPr>
  </w:style>
  <w:style w:type="character" w:styleId="ae">
    <w:name w:val="Intense Emphasis"/>
    <w:uiPriority w:val="21"/>
    <w:qFormat/>
    <w:rsid w:val="003C506E"/>
    <w:rPr>
      <w:b/>
      <w:bCs/>
    </w:rPr>
  </w:style>
  <w:style w:type="character" w:styleId="af">
    <w:name w:val="Subtle Reference"/>
    <w:uiPriority w:val="31"/>
    <w:qFormat/>
    <w:rsid w:val="003C506E"/>
    <w:rPr>
      <w:smallCaps/>
    </w:rPr>
  </w:style>
  <w:style w:type="character" w:styleId="af0">
    <w:name w:val="Intense Reference"/>
    <w:uiPriority w:val="32"/>
    <w:qFormat/>
    <w:rsid w:val="003C506E"/>
    <w:rPr>
      <w:smallCaps/>
      <w:spacing w:val="5"/>
      <w:u w:val="single"/>
    </w:rPr>
  </w:style>
  <w:style w:type="character" w:styleId="af1">
    <w:name w:val="Book Title"/>
    <w:uiPriority w:val="33"/>
    <w:qFormat/>
    <w:rsid w:val="003C506E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3C506E"/>
    <w:pPr>
      <w:outlineLvl w:val="9"/>
    </w:pPr>
  </w:style>
  <w:style w:type="paragraph" w:styleId="af3">
    <w:name w:val="header"/>
    <w:basedOn w:val="a"/>
    <w:link w:val="af4"/>
    <w:uiPriority w:val="99"/>
    <w:unhideWhenUsed/>
    <w:rsid w:val="00E57CAC"/>
    <w:pPr>
      <w:tabs>
        <w:tab w:val="center" w:pos="4677"/>
        <w:tab w:val="right" w:pos="9355"/>
      </w:tabs>
    </w:pPr>
    <w:rPr>
      <w:rFonts w:eastAsia="Calibri"/>
      <w:sz w:val="28"/>
      <w:szCs w:val="28"/>
      <w:lang w:eastAsia="en-US"/>
    </w:rPr>
  </w:style>
  <w:style w:type="character" w:customStyle="1" w:styleId="af4">
    <w:name w:val="Верхний колонтитул Знак"/>
    <w:basedOn w:val="a0"/>
    <w:link w:val="af3"/>
    <w:uiPriority w:val="99"/>
    <w:rsid w:val="00E57CAC"/>
    <w:rPr>
      <w:rFonts w:ascii="Times New Roman" w:eastAsia="Calibri" w:hAnsi="Times New Roman" w:cs="Times New Roman"/>
      <w:b w:val="0"/>
      <w:bCs w:val="0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459</Words>
  <Characters>2620</Characters>
  <Application>Microsoft Office Word</Application>
  <DocSecurity>0</DocSecurity>
  <Lines>21</Lines>
  <Paragraphs>6</Paragraphs>
  <ScaleCrop>false</ScaleCrop>
  <Company>Microsoft</Company>
  <LinksUpToDate>false</LinksUpToDate>
  <CharactersWithSpaces>3073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2018-06-18T12:14:00Z</dcterms:created>
  <dcterms:modified xsi:type="dcterms:W3CDTF">2018-06-18T12:15:00Z</dcterms:modified>
</cp:coreProperties>
</file>