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  <w:r w:rsidRPr="0034017F">
        <w:rPr>
          <w:b/>
          <w:bCs/>
          <w:szCs w:val="28"/>
        </w:rPr>
        <w:t>Паспорт Великосеверинівської  сільської ради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  <w:r w:rsidRPr="0034017F">
        <w:rPr>
          <w:b/>
          <w:bCs/>
          <w:szCs w:val="28"/>
        </w:rPr>
        <w:t>Кропивницького району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34017F">
        <w:rPr>
          <w:b/>
          <w:bCs/>
          <w:szCs w:val="28"/>
        </w:rPr>
        <w:t>I. Адміністративно-політична характеристика територіальної громади.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34017F">
        <w:rPr>
          <w:b/>
          <w:bCs/>
          <w:sz w:val="24"/>
          <w:szCs w:val="28"/>
        </w:rPr>
        <w:t>1. Загальні відомості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534"/>
        <w:gridCol w:w="2345"/>
        <w:gridCol w:w="3219"/>
      </w:tblGrid>
      <w:tr w:rsidR="003903AD" w:rsidRPr="0034017F" w:rsidTr="003903AD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населених пунктів що входять до складу ради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населення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Загальна площа території ради (км</w:t>
            </w:r>
            <w:r w:rsidRPr="0034017F">
              <w:rPr>
                <w:b/>
                <w:bCs/>
                <w:sz w:val="24"/>
                <w:vertAlign w:val="superscript"/>
              </w:rPr>
              <w:t>2</w:t>
            </w:r>
            <w:r w:rsidRPr="0034017F">
              <w:rPr>
                <w:b/>
                <w:bCs/>
                <w:sz w:val="24"/>
              </w:rPr>
              <w:t>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Кордони </w:t>
            </w:r>
          </w:p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(з якими територіальними громадами межує)</w:t>
            </w:r>
          </w:p>
        </w:tc>
      </w:tr>
      <w:tr w:rsidR="003903AD" w:rsidRPr="0034017F" w:rsidTr="003903AD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34017F">
              <w:rPr>
                <w:b/>
              </w:rPr>
              <w:t>6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F4557F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34017F">
              <w:rPr>
                <w:b/>
              </w:rPr>
              <w:t>3594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 xml:space="preserve">      138,94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Високобайрацька</w:t>
            </w:r>
            <w:proofErr w:type="spellEnd"/>
            <w:r w:rsidRPr="0034017F">
              <w:rPr>
                <w:sz w:val="24"/>
              </w:rPr>
              <w:t xml:space="preserve"> с/рада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Катеринівська</w:t>
            </w:r>
            <w:proofErr w:type="spellEnd"/>
            <w:r w:rsidRPr="0034017F">
              <w:rPr>
                <w:sz w:val="24"/>
              </w:rPr>
              <w:t xml:space="preserve"> ОТГ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Трепівська</w:t>
            </w:r>
            <w:proofErr w:type="spellEnd"/>
            <w:r w:rsidRPr="0034017F">
              <w:rPr>
                <w:sz w:val="24"/>
              </w:rPr>
              <w:t xml:space="preserve"> с/рада </w:t>
            </w:r>
            <w:proofErr w:type="spellStart"/>
            <w:r w:rsidRPr="0034017F">
              <w:rPr>
                <w:sz w:val="24"/>
              </w:rPr>
              <w:t>Олексіївська</w:t>
            </w:r>
            <w:proofErr w:type="spellEnd"/>
            <w:r w:rsidRPr="0034017F">
              <w:rPr>
                <w:sz w:val="24"/>
              </w:rPr>
              <w:t xml:space="preserve"> с/рада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Родниківська</w:t>
            </w:r>
            <w:proofErr w:type="spellEnd"/>
            <w:r w:rsidRPr="0034017F">
              <w:rPr>
                <w:sz w:val="24"/>
              </w:rPr>
              <w:t xml:space="preserve"> с/рада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Букварська</w:t>
            </w:r>
            <w:proofErr w:type="spellEnd"/>
            <w:r w:rsidRPr="0034017F">
              <w:rPr>
                <w:sz w:val="24"/>
              </w:rPr>
              <w:t xml:space="preserve"> с/рада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м.Кропивницький</w:t>
            </w:r>
            <w:proofErr w:type="spellEnd"/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34017F">
        <w:rPr>
          <w:b/>
          <w:bCs/>
          <w:sz w:val="24"/>
          <w:szCs w:val="28"/>
        </w:rPr>
        <w:t>2. Відомості про населені пункти, що входять до складу ради.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7"/>
        <w:gridCol w:w="1398"/>
        <w:gridCol w:w="1365"/>
        <w:gridCol w:w="1524"/>
        <w:gridCol w:w="1478"/>
        <w:gridCol w:w="1457"/>
        <w:gridCol w:w="1108"/>
      </w:tblGrid>
      <w:tr w:rsidR="003903AD" w:rsidRPr="0034017F" w:rsidTr="003903AD">
        <w:tc>
          <w:tcPr>
            <w:tcW w:w="2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Назва населеного </w:t>
            </w:r>
          </w:p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пункту</w:t>
            </w:r>
          </w:p>
        </w:tc>
        <w:tc>
          <w:tcPr>
            <w:tcW w:w="2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Кількість </w:t>
            </w:r>
          </w:p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населення</w:t>
            </w:r>
          </w:p>
        </w:tc>
        <w:tc>
          <w:tcPr>
            <w:tcW w:w="3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дворів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Загальна </w:t>
            </w:r>
          </w:p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площа населеного пункту (км</w:t>
            </w:r>
            <w:r w:rsidRPr="0034017F">
              <w:rPr>
                <w:b/>
                <w:bCs/>
                <w:sz w:val="24"/>
                <w:vertAlign w:val="superscript"/>
              </w:rPr>
              <w:t>2</w:t>
            </w:r>
            <w:r w:rsidRPr="0034017F">
              <w:rPr>
                <w:b/>
                <w:bCs/>
                <w:sz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Відстань до центру ради</w:t>
            </w:r>
          </w:p>
        </w:tc>
      </w:tr>
      <w:tr w:rsidR="003903AD" w:rsidRPr="0034017F" w:rsidTr="003903AD">
        <w:tc>
          <w:tcPr>
            <w:tcW w:w="2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з них виборців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i/>
                <w:iCs/>
                <w:sz w:val="24"/>
              </w:rPr>
              <w:t>з них жилих</w:t>
            </w:r>
          </w:p>
        </w:tc>
        <w:tc>
          <w:tcPr>
            <w:tcW w:w="1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1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Велика Северинка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1016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804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F4557F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</w:t>
            </w:r>
            <w:r w:rsidR="00F4557F" w:rsidRPr="0034017F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proofErr w:type="spellStart"/>
            <w:r w:rsidRPr="0034017F">
              <w:rPr>
                <w:color w:val="000000" w:themeColor="text1"/>
                <w:sz w:val="24"/>
              </w:rPr>
              <w:t>Підгайці</w:t>
            </w:r>
            <w:proofErr w:type="spellEnd"/>
            <w:r w:rsidRPr="0034017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40230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135</w:t>
            </w:r>
            <w:r w:rsidR="00340230" w:rsidRPr="0034017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1124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F4557F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</w:t>
            </w:r>
            <w:r w:rsidR="00F4557F" w:rsidRPr="0034017F">
              <w:rPr>
                <w:color w:val="000000" w:themeColor="text1"/>
                <w:sz w:val="24"/>
              </w:rPr>
              <w:t>73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 км.</w:t>
            </w: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proofErr w:type="spellStart"/>
            <w:r w:rsidRPr="0034017F">
              <w:rPr>
                <w:color w:val="000000" w:themeColor="text1"/>
                <w:sz w:val="24"/>
              </w:rPr>
              <w:t>Лозуватка</w:t>
            </w:r>
            <w:proofErr w:type="spellEnd"/>
            <w:r w:rsidRPr="0034017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191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146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7 км.</w:t>
            </w: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proofErr w:type="spellStart"/>
            <w:r w:rsidRPr="0034017F">
              <w:rPr>
                <w:color w:val="000000" w:themeColor="text1"/>
                <w:sz w:val="24"/>
              </w:rPr>
              <w:t>Кандаурове</w:t>
            </w:r>
            <w:proofErr w:type="spellEnd"/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40230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40230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2</w:t>
            </w:r>
            <w:r w:rsidR="00340230" w:rsidRPr="0034017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3 км.</w:t>
            </w: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proofErr w:type="spellStart"/>
            <w:r w:rsidRPr="0034017F">
              <w:rPr>
                <w:color w:val="000000" w:themeColor="text1"/>
                <w:sz w:val="24"/>
              </w:rPr>
              <w:t>Оситняжка</w:t>
            </w:r>
            <w:proofErr w:type="spellEnd"/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1001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800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491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11 км.</w:t>
            </w:r>
          </w:p>
        </w:tc>
      </w:tr>
      <w:tr w:rsidR="003903AD" w:rsidRPr="0034017F" w:rsidTr="003903AD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Петрове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000000" w:themeColor="text1"/>
                <w:sz w:val="24"/>
              </w:rPr>
            </w:pPr>
            <w:r w:rsidRPr="0034017F">
              <w:rPr>
                <w:color w:val="000000" w:themeColor="text1"/>
                <w:sz w:val="24"/>
              </w:rPr>
              <w:t>17 км.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color w:val="000000" w:themeColor="text1"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3. Відомості про сільського голову.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3903AD" w:rsidRPr="0034017F" w:rsidTr="003903AD">
        <w:tc>
          <w:tcPr>
            <w:tcW w:w="2697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Прізвище, ім’я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shd w:val="clear" w:color="auto" w:fill="auto"/>
          </w:tcPr>
          <w:p w:rsidR="003903AD" w:rsidRPr="0034017F" w:rsidRDefault="003903AD" w:rsidP="003903AD">
            <w:pPr>
              <w:rPr>
                <w:rStyle w:val="a9"/>
                <w:sz w:val="24"/>
              </w:rPr>
            </w:pPr>
            <w:r w:rsidRPr="0034017F">
              <w:rPr>
                <w:rStyle w:val="a9"/>
                <w:sz w:val="24"/>
              </w:rPr>
              <w:t>ЛЕВЧЕНКО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  <w:r w:rsidRPr="0034017F">
              <w:rPr>
                <w:rStyle w:val="a9"/>
                <w:b w:val="0"/>
                <w:sz w:val="24"/>
              </w:rPr>
              <w:t>Сергій Володимирович</w:t>
            </w:r>
          </w:p>
        </w:tc>
        <w:tc>
          <w:tcPr>
            <w:tcW w:w="2693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Суб'єкт висування на посаду</w:t>
            </w:r>
          </w:p>
        </w:tc>
        <w:tc>
          <w:tcPr>
            <w:tcW w:w="2711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Самовисування</w:t>
            </w:r>
            <w:proofErr w:type="spellEnd"/>
          </w:p>
        </w:tc>
      </w:tr>
      <w:tr w:rsidR="003903AD" w:rsidRPr="0034017F" w:rsidTr="003903AD">
        <w:tc>
          <w:tcPr>
            <w:tcW w:w="2697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19 липня 1974 року</w:t>
            </w:r>
          </w:p>
        </w:tc>
        <w:tc>
          <w:tcPr>
            <w:tcW w:w="2693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Місце роботи до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Великосеверинівська</w:t>
            </w:r>
            <w:proofErr w:type="spellEnd"/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сільська рада </w:t>
            </w:r>
          </w:p>
        </w:tc>
      </w:tr>
      <w:tr w:rsidR="003903AD" w:rsidRPr="0034017F" w:rsidTr="003903AD">
        <w:tc>
          <w:tcPr>
            <w:tcW w:w="2697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Освіта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  <w:r w:rsidRPr="0034017F">
              <w:rPr>
                <w:sz w:val="24"/>
              </w:rPr>
              <w:t>Повна вища</w:t>
            </w:r>
          </w:p>
        </w:tc>
        <w:tc>
          <w:tcPr>
            <w:tcW w:w="2693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Вдруге</w:t>
            </w:r>
          </w:p>
        </w:tc>
      </w:tr>
      <w:tr w:rsidR="003903AD" w:rsidRPr="0034017F" w:rsidTr="003903AD">
        <w:tc>
          <w:tcPr>
            <w:tcW w:w="2697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Безпартійний</w:t>
            </w:r>
          </w:p>
        </w:tc>
        <w:tc>
          <w:tcPr>
            <w:tcW w:w="2693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b/>
                <w:bCs/>
                <w:sz w:val="24"/>
              </w:rPr>
              <w:t>Телефон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службовий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31-21-22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0500127299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0669705291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lastRenderedPageBreak/>
        <w:t>4. Відомості про секретаря сільської ради.</w:t>
      </w:r>
    </w:p>
    <w:p w:rsidR="003903AD" w:rsidRPr="0034017F" w:rsidRDefault="003903AD" w:rsidP="003903AD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3903AD" w:rsidRPr="0034017F" w:rsidTr="003903AD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Прізвище, ім’я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КОЛОМІЄЦЬ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z w:val="24"/>
              </w:rPr>
              <w:t>Анна Сергіївна</w:t>
            </w:r>
            <w:r w:rsidRPr="0034017F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Місце роботи до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Великосеверинівська</w:t>
            </w:r>
            <w:proofErr w:type="spellEnd"/>
            <w:r w:rsidRPr="0034017F">
              <w:rPr>
                <w:sz w:val="24"/>
              </w:rPr>
              <w:t xml:space="preserve">  сільська рада</w:t>
            </w:r>
          </w:p>
        </w:tc>
      </w:tr>
      <w:tr w:rsidR="003903AD" w:rsidRPr="0034017F" w:rsidTr="003903AD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 червня 1983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Вдруге</w:t>
            </w:r>
          </w:p>
        </w:tc>
      </w:tr>
      <w:tr w:rsidR="003903AD" w:rsidRPr="0034017F" w:rsidTr="003903AD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Освіта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Повна вища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b/>
                <w:bCs/>
                <w:sz w:val="24"/>
              </w:rPr>
              <w:t>Телефон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34017F">
              <w:rPr>
                <w:i/>
                <w:iCs/>
                <w:sz w:val="24"/>
              </w:rPr>
              <w:t>службовий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31-21-22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0500127299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0667812885</w:t>
            </w:r>
          </w:p>
        </w:tc>
      </w:tr>
      <w:tr w:rsidR="003903AD" w:rsidRPr="0034017F" w:rsidTr="003903AD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Безпартійна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5. Відомості про орган місцевого самоврядування.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1715"/>
        <w:gridCol w:w="2625"/>
        <w:gridCol w:w="1770"/>
        <w:gridCol w:w="1831"/>
      </w:tblGrid>
      <w:tr w:rsidR="003903AD" w:rsidRPr="0034017F" w:rsidTr="003903AD">
        <w:tc>
          <w:tcPr>
            <w:tcW w:w="2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Поштова адреса ради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Номер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телефону/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факсу</w:t>
            </w:r>
          </w:p>
        </w:tc>
        <w:tc>
          <w:tcPr>
            <w:tcW w:w="2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Адреса електронної пошти ради</w:t>
            </w:r>
          </w:p>
        </w:tc>
        <w:tc>
          <w:tcPr>
            <w:tcW w:w="3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 xml:space="preserve">Чисельність апарату ради, </w:t>
            </w:r>
            <w:r w:rsidRPr="0034017F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3903AD" w:rsidRPr="0034017F" w:rsidTr="003903AD">
        <w:tc>
          <w:tcPr>
            <w:tcW w:w="2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1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2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Всього штатних одиниць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Кількість наявних працюючих</w:t>
            </w:r>
          </w:p>
        </w:tc>
      </w:tr>
      <w:tr w:rsidR="003903AD" w:rsidRPr="0034017F" w:rsidTr="003903AD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 xml:space="preserve">27613, </w:t>
            </w:r>
            <w:proofErr w:type="spellStart"/>
            <w:r w:rsidRPr="0034017F">
              <w:rPr>
                <w:bCs/>
                <w:sz w:val="24"/>
              </w:rPr>
              <w:t>с.Велика</w:t>
            </w:r>
            <w:proofErr w:type="spellEnd"/>
            <w:r w:rsidRPr="0034017F">
              <w:rPr>
                <w:bCs/>
                <w:sz w:val="24"/>
              </w:rPr>
              <w:t xml:space="preserve"> Северинка, </w:t>
            </w:r>
            <w:proofErr w:type="spellStart"/>
            <w:r w:rsidRPr="0034017F">
              <w:rPr>
                <w:bCs/>
                <w:sz w:val="24"/>
              </w:rPr>
              <w:t>вул.Миру</w:t>
            </w:r>
            <w:proofErr w:type="spellEnd"/>
            <w:r w:rsidRPr="0034017F">
              <w:rPr>
                <w:bCs/>
                <w:sz w:val="24"/>
              </w:rPr>
              <w:t>, 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31-21-22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050 012 72 99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sz w:val="24"/>
              </w:rPr>
              <w:t>severunka2014@ukr.net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D35A54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30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D35A54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28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  <w:r w:rsidRPr="0034017F">
        <w:rPr>
          <w:b/>
          <w:bCs/>
          <w:sz w:val="24"/>
          <w:szCs w:val="21"/>
        </w:rPr>
        <w:t>6. Відомості про матеріально-технічне забезпечення ради.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2257"/>
        <w:gridCol w:w="2745"/>
        <w:gridCol w:w="3285"/>
      </w:tblGrid>
      <w:tr w:rsidR="003903AD" w:rsidRPr="0034017F" w:rsidTr="003903AD"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Приміщення (власне/орендоване)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Наявність службового транспорту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(+/-)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Наявність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підключення до мережі Інтернет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(+/-)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Адреса сайту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(</w:t>
            </w:r>
            <w:proofErr w:type="spellStart"/>
            <w:r w:rsidRPr="0034017F">
              <w:rPr>
                <w:b/>
                <w:bCs/>
                <w:sz w:val="24"/>
              </w:rPr>
              <w:t>інтернет-сторінки</w:t>
            </w:r>
            <w:proofErr w:type="spellEnd"/>
            <w:r w:rsidRPr="0034017F">
              <w:rPr>
                <w:b/>
                <w:bCs/>
                <w:sz w:val="24"/>
              </w:rPr>
              <w:t>)</w:t>
            </w:r>
          </w:p>
        </w:tc>
      </w:tr>
      <w:tr w:rsidR="003903AD" w:rsidRPr="0034017F" w:rsidTr="003903AD"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Власне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t>+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t>+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https://velykoseverynivska-silrada.gov.ua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7. Відомості про структуру органу місцевого самоврядування.</w:t>
      </w:r>
    </w:p>
    <w:p w:rsidR="003903AD" w:rsidRPr="0034017F" w:rsidRDefault="003903AD" w:rsidP="003903AD">
      <w:pPr>
        <w:suppressAutoHyphens/>
        <w:spacing w:line="200" w:lineRule="atLeast"/>
        <w:jc w:val="center"/>
      </w:pPr>
    </w:p>
    <w:p w:rsidR="0028652F" w:rsidRPr="0034017F" w:rsidRDefault="0028652F" w:rsidP="003903AD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5"/>
        <w:gridCol w:w="4669"/>
      </w:tblGrid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Назва структурного підрозділу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 xml:space="preserve">Кількість працюючих, </w:t>
            </w:r>
            <w:r w:rsidRPr="0034017F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Керівний склад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5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 xml:space="preserve">Загальний відділ 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D35A54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1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Відділ бухгалтерського обліку та звітності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4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Відділ державної реєстрації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D35A54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2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Фінансово – економічний відділ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Технічний персонал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4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Служба у справах дітей та соціального захисту населення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6115" w:type="dxa"/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Всього</w:t>
            </w:r>
          </w:p>
        </w:tc>
        <w:tc>
          <w:tcPr>
            <w:tcW w:w="4669" w:type="dxa"/>
            <w:shd w:val="clear" w:color="auto" w:fill="auto"/>
          </w:tcPr>
          <w:p w:rsidR="003903AD" w:rsidRPr="0034017F" w:rsidRDefault="00D35A54" w:rsidP="00D35A54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28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 xml:space="preserve">                                            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</w:rPr>
        <w:t xml:space="preserve">8. Відомості про депутатів ради.         </w:t>
      </w:r>
      <w:r w:rsidRPr="0034017F">
        <w:rPr>
          <w:b/>
          <w:bCs/>
          <w:sz w:val="24"/>
          <w:szCs w:val="29"/>
        </w:rPr>
        <w:t>чол.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0"/>
        <w:gridCol w:w="2415"/>
      </w:tblGrid>
      <w:tr w:rsidR="003903AD" w:rsidRPr="0034017F" w:rsidTr="003903AD">
        <w:trPr>
          <w:trHeight w:hRule="exact"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pStyle w:val="a6"/>
              <w:snapToGrid w:val="0"/>
              <w:spacing w:line="200" w:lineRule="atLeast"/>
              <w:rPr>
                <w:b/>
                <w:sz w:val="24"/>
                <w:lang w:val="uk-UA"/>
              </w:rPr>
            </w:pPr>
            <w:r w:rsidRPr="0034017F">
              <w:rPr>
                <w:b/>
                <w:bCs/>
                <w:sz w:val="24"/>
                <w:szCs w:val="24"/>
                <w:lang w:val="uk-UA"/>
              </w:rPr>
              <w:t xml:space="preserve">Кількість депутатських мандатів всього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14</w:t>
            </w:r>
          </w:p>
        </w:tc>
      </w:tr>
      <w:tr w:rsidR="003903AD" w:rsidRPr="0034017F" w:rsidTr="003903AD">
        <w:trPr>
          <w:trHeight w:hRule="exact"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bCs/>
                <w:sz w:val="24"/>
              </w:rPr>
              <w:t>Обрано депутатів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14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i/>
                <w:iCs/>
                <w:spacing w:val="-5"/>
                <w:sz w:val="24"/>
              </w:rPr>
              <w:t>з них: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pacing w:val="-2"/>
                <w:sz w:val="24"/>
              </w:rPr>
              <w:t>Самовисунення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2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pacing w:val="-2"/>
                <w:sz w:val="24"/>
              </w:rPr>
              <w:t>Висунуті політичними партіями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12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з них: (перелік партій та кількість депутатів)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ВО «Батьківщина»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Аграрна партія України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6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 xml:space="preserve">Партія пенсіонерів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Наш край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34017F">
              <w:rPr>
                <w:i/>
                <w:iCs/>
                <w:spacing w:val="-2"/>
                <w:sz w:val="24"/>
              </w:rPr>
              <w:t>Політична партія  «Українське об’єднання патріотів -УКРОП»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3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pacing w:val="-2"/>
                <w:sz w:val="24"/>
              </w:rPr>
              <w:t>За освітою:</w:t>
            </w:r>
            <w:r w:rsidRPr="0034017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10"/>
                <w:sz w:val="24"/>
              </w:rPr>
              <w:t>Вища: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9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5"/>
                <w:sz w:val="24"/>
              </w:rPr>
              <w:t>Незакінчена вища: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5"/>
                <w:sz w:val="24"/>
              </w:rPr>
              <w:t>Середня-технічна: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2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5"/>
                <w:sz w:val="24"/>
              </w:rPr>
              <w:t>Середня-спеціальна: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pacing w:val="-9"/>
                <w:sz w:val="24"/>
              </w:rPr>
              <w:t>Середня: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pacing w:val="-2"/>
                <w:sz w:val="24"/>
              </w:rPr>
              <w:t>За віком:</w:t>
            </w:r>
            <w:r w:rsidRPr="0034017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8"/>
                <w:sz w:val="24"/>
              </w:rPr>
              <w:t>До 30 років: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8"/>
                <w:sz w:val="24"/>
              </w:rPr>
              <w:t>Від 30 до 60 років: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6"/>
                <w:sz w:val="24"/>
              </w:rPr>
              <w:t>Старше 60 років: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bCs/>
                <w:i/>
                <w:iCs/>
                <w:sz w:val="24"/>
              </w:rPr>
              <w:t>За родом діяльності:</w:t>
            </w:r>
            <w:r w:rsidRPr="0034017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4"/>
                <w:sz w:val="24"/>
              </w:rPr>
              <w:t>Працівники промисловості, будівництва, транспорту, зв'язку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3"/>
                <w:sz w:val="24"/>
              </w:rPr>
              <w:t>Працівники агропромислового комплексу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3"/>
                <w:sz w:val="24"/>
              </w:rPr>
              <w:t>Працівники житлово-комунального господарства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5"/>
                <w:sz w:val="24"/>
              </w:rPr>
              <w:t>Працівники охорони здоров'я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3"/>
                <w:sz w:val="24"/>
              </w:rPr>
              <w:t>Працівники освіти, культури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4"/>
                <w:sz w:val="24"/>
              </w:rPr>
              <w:t>Працівники місцевих держадміністрацій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4"/>
                <w:sz w:val="24"/>
              </w:rPr>
              <w:t>Пенсіонерів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5"/>
                <w:sz w:val="24"/>
              </w:rPr>
              <w:t>Осіб, що не працюють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</w:p>
        </w:tc>
      </w:tr>
      <w:tr w:rsidR="003903AD" w:rsidRPr="0034017F" w:rsidTr="003903AD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spacing w:val="-3"/>
                <w:sz w:val="24"/>
              </w:rPr>
              <w:t xml:space="preserve">Інші </w:t>
            </w:r>
            <w:r w:rsidRPr="0034017F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7</w:t>
            </w:r>
          </w:p>
        </w:tc>
      </w:tr>
    </w:tbl>
    <w:p w:rsidR="003903AD" w:rsidRPr="0034017F" w:rsidRDefault="003903AD" w:rsidP="003903AD">
      <w:pPr>
        <w:pStyle w:val="a3"/>
        <w:suppressAutoHyphens/>
        <w:spacing w:line="200" w:lineRule="atLeast"/>
        <w:jc w:val="center"/>
      </w:pPr>
    </w:p>
    <w:p w:rsidR="003903AD" w:rsidRPr="0034017F" w:rsidRDefault="003903AD" w:rsidP="003903AD">
      <w:pPr>
        <w:pStyle w:val="a3"/>
        <w:suppressAutoHyphens/>
        <w:spacing w:line="200" w:lineRule="atLeast"/>
        <w:jc w:val="center"/>
      </w:pPr>
      <w:r w:rsidRPr="0034017F">
        <w:t>9. Відомості про постійні комісії ради.</w:t>
      </w:r>
    </w:p>
    <w:p w:rsidR="003903AD" w:rsidRPr="0034017F" w:rsidRDefault="003903AD" w:rsidP="003903AD">
      <w:pPr>
        <w:pStyle w:val="a3"/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5"/>
        <w:gridCol w:w="1320"/>
        <w:gridCol w:w="2730"/>
        <w:gridCol w:w="3314"/>
      </w:tblGrid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Назва постійної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комісії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Кількість депутатів, </w:t>
            </w:r>
            <w:r w:rsidRPr="0034017F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Прізвище, ім'я, по батькові голови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Від якої партії обрано</w:t>
            </w:r>
          </w:p>
        </w:tc>
      </w:tr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Cs/>
                <w:sz w:val="24"/>
              </w:rPr>
              <w:t>Комісія з  питань  регламенту, законності, депутатської  діяльності, етики та  запобігання  корупції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Салов</w:t>
            </w:r>
            <w:proofErr w:type="spellEnd"/>
            <w:r w:rsidRPr="0034017F">
              <w:rPr>
                <w:sz w:val="24"/>
              </w:rPr>
              <w:t xml:space="preserve">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Сергій Віталійович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Наш край</w:t>
            </w:r>
          </w:p>
        </w:tc>
      </w:tr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Комісія з  питань  планування , фінансів, бюджету, соціально-економічного  розвитку та інвестицій: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4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Таровик</w:t>
            </w:r>
            <w:proofErr w:type="spellEnd"/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Андрій Петрович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Аграрна партія України</w:t>
            </w:r>
          </w:p>
        </w:tc>
      </w:tr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 xml:space="preserve">Комісія з  питань  земельних  відносин, будівництва, транспорту, зв’язку, екології, </w:t>
            </w:r>
            <w:r w:rsidRPr="0034017F">
              <w:rPr>
                <w:bCs/>
                <w:sz w:val="24"/>
              </w:rPr>
              <w:lastRenderedPageBreak/>
              <w:t>благоустрою, комунальної власності, житлово-комунального  господарства  та  охорони  навколишнього  середовища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Шуляренко</w:t>
            </w:r>
            <w:proofErr w:type="spellEnd"/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Олександр Андрійович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Партія пенсіонерів</w:t>
            </w:r>
          </w:p>
        </w:tc>
      </w:tr>
      <w:tr w:rsidR="003903AD" w:rsidRPr="0034017F" w:rsidTr="003903AD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lastRenderedPageBreak/>
              <w:t>Комісія  з  питань  освіти, фізичного  виховання, культури, охорони здоров’я та  соціального  захисту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Таровик</w:t>
            </w:r>
            <w:proofErr w:type="spellEnd"/>
            <w:r w:rsidRPr="0034017F">
              <w:rPr>
                <w:sz w:val="24"/>
              </w:rPr>
              <w:t xml:space="preserve">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Наталія Сергіївна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Аграрна партія України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</w:pPr>
    </w:p>
    <w:p w:rsidR="003903AD" w:rsidRPr="0034017F" w:rsidRDefault="003903AD" w:rsidP="003903AD">
      <w:pPr>
        <w:suppressAutoHyphens/>
        <w:spacing w:line="200" w:lineRule="atLeast"/>
        <w:jc w:val="center"/>
      </w:pPr>
      <w:r w:rsidRPr="0034017F">
        <w:rPr>
          <w:b/>
          <w:bCs/>
          <w:sz w:val="24"/>
        </w:rPr>
        <w:t>10. Відомості про фракції та депутатські групи ради.</w:t>
      </w:r>
    </w:p>
    <w:p w:rsidR="003903AD" w:rsidRPr="0034017F" w:rsidRDefault="003903AD" w:rsidP="003903AD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1335"/>
        <w:gridCol w:w="4652"/>
      </w:tblGrid>
      <w:tr w:rsidR="003903AD" w:rsidRPr="0034017F" w:rsidTr="003903AD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Назва депутатської фракції/групи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Кількість депутатів,   </w:t>
            </w:r>
            <w:r w:rsidRPr="0034017F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Прізвище, ім'я, по батькові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уповноваженого представника</w:t>
            </w:r>
          </w:p>
        </w:tc>
      </w:tr>
      <w:tr w:rsidR="003903AD" w:rsidRPr="0034017F" w:rsidTr="003903AD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Наш край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3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Салов</w:t>
            </w:r>
            <w:proofErr w:type="spellEnd"/>
            <w:r w:rsidRPr="0034017F">
              <w:rPr>
                <w:sz w:val="24"/>
              </w:rPr>
              <w:t xml:space="preserve"> Сергій Віталійович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</w:pPr>
      <w:r w:rsidRPr="0034017F">
        <w:rPr>
          <w:b/>
          <w:bCs/>
          <w:sz w:val="24"/>
        </w:rPr>
        <w:t>11. Відомості про склад виконавчого комітету.</w:t>
      </w:r>
    </w:p>
    <w:p w:rsidR="003903AD" w:rsidRPr="0034017F" w:rsidRDefault="003903AD" w:rsidP="003903AD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6004"/>
      </w:tblGrid>
      <w:tr w:rsidR="003903AD" w:rsidRPr="0034017F" w:rsidTr="003903AD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Прізвище, ім'я, по батькові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Посада та місце роботи</w:t>
            </w:r>
          </w:p>
        </w:tc>
      </w:tr>
      <w:tr w:rsidR="003903AD" w:rsidRPr="0034017F" w:rsidTr="003903AD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Кравченко Михайло Васильович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Заступник сільського голови з господарських питань та охорони праці</w:t>
            </w:r>
          </w:p>
        </w:tc>
      </w:tr>
      <w:tr w:rsidR="003903AD" w:rsidRPr="0034017F" w:rsidTr="003903AD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Манукян</w:t>
            </w:r>
            <w:proofErr w:type="spellEnd"/>
            <w:r w:rsidRPr="0034017F">
              <w:rPr>
                <w:sz w:val="24"/>
              </w:rPr>
              <w:t xml:space="preserve"> Юлія Володимирівна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В.о.старости</w:t>
            </w:r>
            <w:proofErr w:type="spellEnd"/>
            <w:r w:rsidRPr="0034017F">
              <w:rPr>
                <w:sz w:val="24"/>
              </w:rPr>
              <w:t xml:space="preserve"> </w:t>
            </w:r>
            <w:proofErr w:type="spellStart"/>
            <w:r w:rsidRPr="0034017F">
              <w:rPr>
                <w:sz w:val="24"/>
              </w:rPr>
              <w:t>Оситнязького</w:t>
            </w:r>
            <w:proofErr w:type="spellEnd"/>
            <w:r w:rsidRPr="0034017F">
              <w:rPr>
                <w:sz w:val="24"/>
              </w:rPr>
              <w:t xml:space="preserve"> </w:t>
            </w:r>
            <w:proofErr w:type="spellStart"/>
            <w:r w:rsidRPr="0034017F">
              <w:rPr>
                <w:sz w:val="24"/>
              </w:rPr>
              <w:t>старостинського</w:t>
            </w:r>
            <w:proofErr w:type="spellEnd"/>
            <w:r w:rsidRPr="0034017F">
              <w:rPr>
                <w:sz w:val="24"/>
              </w:rPr>
              <w:t xml:space="preserve"> округу</w:t>
            </w:r>
          </w:p>
        </w:tc>
      </w:tr>
      <w:tr w:rsidR="003903AD" w:rsidRPr="0034017F" w:rsidTr="003903AD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Губська Ольга Миколаївна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Керуючий справами виконавчого комітету, начальник загального відділу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both"/>
        <w:rPr>
          <w:b/>
          <w:bCs/>
          <w:sz w:val="21"/>
          <w:szCs w:val="21"/>
        </w:rPr>
      </w:pPr>
      <w:r w:rsidRPr="0034017F">
        <w:rPr>
          <w:b/>
          <w:bCs/>
          <w:sz w:val="24"/>
        </w:rPr>
        <w:t>*(</w:t>
      </w:r>
      <w:r w:rsidRPr="0034017F">
        <w:rPr>
          <w:b/>
          <w:bCs/>
          <w:sz w:val="21"/>
          <w:szCs w:val="21"/>
        </w:rPr>
        <w:t>Крім сільського/селищного  голови та секретаря ради).</w:t>
      </w:r>
    </w:p>
    <w:p w:rsidR="003903AD" w:rsidRPr="0034017F" w:rsidRDefault="003903AD" w:rsidP="003903AD">
      <w:pPr>
        <w:suppressAutoHyphens/>
        <w:spacing w:line="200" w:lineRule="atLeast"/>
        <w:jc w:val="both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12. Відомості про органи самоорганізації населення.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2702"/>
        <w:gridCol w:w="2296"/>
        <w:gridCol w:w="2296"/>
        <w:gridCol w:w="2310"/>
      </w:tblGrid>
      <w:tr w:rsidR="003903AD" w:rsidRPr="0034017F" w:rsidTr="003903AD">
        <w:tc>
          <w:tcPr>
            <w:tcW w:w="1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Всього</w:t>
            </w:r>
          </w:p>
        </w:tc>
        <w:tc>
          <w:tcPr>
            <w:tcW w:w="96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з них:</w:t>
            </w:r>
          </w:p>
        </w:tc>
      </w:tr>
      <w:tr w:rsidR="003903AD" w:rsidRPr="0034017F" w:rsidTr="003903AD">
        <w:tc>
          <w:tcPr>
            <w:tcW w:w="1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будинкові комітети/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вуличні комітети/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квартальні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комітети/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b/>
                <w:bCs/>
                <w:sz w:val="24"/>
              </w:rPr>
              <w:t xml:space="preserve">Інші </w:t>
            </w:r>
            <w:r w:rsidRPr="0034017F">
              <w:rPr>
                <w:b/>
                <w:bCs/>
                <w:sz w:val="22"/>
                <w:szCs w:val="22"/>
              </w:rPr>
              <w:t>(передбачені відповідним Законом України)</w:t>
            </w:r>
          </w:p>
        </w:tc>
      </w:tr>
      <w:tr w:rsidR="003903AD" w:rsidRPr="0034017F" w:rsidTr="003903AD">
        <w:trPr>
          <w:trHeight w:val="192"/>
        </w:trPr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t>-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28652F" w:rsidRPr="0034017F" w:rsidRDefault="0028652F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28652F" w:rsidRPr="0034017F" w:rsidRDefault="0028652F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28652F" w:rsidRPr="0034017F" w:rsidRDefault="0028652F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28652F" w:rsidRPr="0034017F" w:rsidRDefault="0028652F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701B4D" w:rsidRPr="0034017F" w:rsidRDefault="00701B4D" w:rsidP="003903AD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Cs w:val="28"/>
        </w:rPr>
      </w:pPr>
      <w:r w:rsidRPr="0034017F">
        <w:rPr>
          <w:b/>
          <w:bCs/>
          <w:szCs w:val="28"/>
        </w:rPr>
        <w:lastRenderedPageBreak/>
        <w:t>II. Економічна характеристика територіальної громади.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13. Відомості про загальну характеристику земельного фонду.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594"/>
        <w:gridCol w:w="1155"/>
        <w:gridCol w:w="1620"/>
      </w:tblGrid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№</w:t>
            </w:r>
          </w:p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з/п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Структура земель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 xml:space="preserve">Площа,  га  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Відсотків до загальної         площі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Всього земель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13894,37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у тому числі: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сільськогосподарського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D35A54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11280,</w:t>
            </w:r>
            <w:r w:rsidR="003903AD" w:rsidRPr="0034017F">
              <w:rPr>
                <w:sz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81,2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2.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житлової та громадської забудови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466,17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3,4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оздоровчого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4.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землі природно-заповідного та іншого природоохоронного </w:t>
            </w:r>
          </w:p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17,5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0,1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5.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рекреаційного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10,5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0,1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6.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історико-культурного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10,9</w:t>
            </w:r>
            <w:r w:rsidR="00D35A54" w:rsidRPr="0034017F">
              <w:rPr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0,1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7.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землі лісогосподарського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523,3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3,8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8.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  <w:szCs w:val="29"/>
              </w:rPr>
              <w:t>землі водного фонду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475,7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3,4</w:t>
            </w:r>
          </w:p>
        </w:tc>
      </w:tr>
      <w:tr w:rsidR="003903AD" w:rsidRPr="0034017F" w:rsidTr="003903AD">
        <w:tc>
          <w:tcPr>
            <w:tcW w:w="491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9.</w:t>
            </w:r>
          </w:p>
        </w:tc>
        <w:tc>
          <w:tcPr>
            <w:tcW w:w="7594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  <w:szCs w:val="29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1155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223,3</w:t>
            </w:r>
          </w:p>
        </w:tc>
        <w:tc>
          <w:tcPr>
            <w:tcW w:w="1620" w:type="dxa"/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1,6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14. Відомості про бюджет органу місцевого самоврядування.</w:t>
      </w:r>
    </w:p>
    <w:p w:rsidR="003903AD" w:rsidRPr="0034017F" w:rsidRDefault="003903AD" w:rsidP="003903AD">
      <w:pPr>
        <w:suppressAutoHyphens/>
        <w:spacing w:line="200" w:lineRule="atLeast"/>
        <w:ind w:firstLine="705"/>
        <w:jc w:val="both"/>
        <w:rPr>
          <w:b/>
          <w:bCs/>
          <w:sz w:val="24"/>
        </w:rPr>
      </w:pPr>
      <w:r w:rsidRPr="0034017F">
        <w:rPr>
          <w:b/>
          <w:bCs/>
          <w:sz w:val="24"/>
          <w:szCs w:val="29"/>
        </w:rPr>
        <w:t>а) Доходи:</w:t>
      </w:r>
    </w:p>
    <w:p w:rsidR="003903AD" w:rsidRPr="0034017F" w:rsidRDefault="003903AD" w:rsidP="003903AD">
      <w:pPr>
        <w:suppressAutoHyphens/>
        <w:spacing w:line="200" w:lineRule="atLeast"/>
        <w:jc w:val="right"/>
        <w:rPr>
          <w:b/>
          <w:sz w:val="24"/>
        </w:rPr>
      </w:pPr>
      <w:r w:rsidRPr="0034017F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722"/>
        <w:gridCol w:w="1701"/>
        <w:gridCol w:w="1622"/>
        <w:gridCol w:w="1790"/>
      </w:tblGrid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28652F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Затверджено на 201</w:t>
            </w:r>
            <w:r w:rsidR="0028652F" w:rsidRPr="0034017F">
              <w:rPr>
                <w:b/>
                <w:sz w:val="24"/>
              </w:rPr>
              <w:t>9</w:t>
            </w:r>
            <w:r w:rsidRPr="0034017F">
              <w:rPr>
                <w:b/>
                <w:sz w:val="24"/>
              </w:rPr>
              <w:t xml:space="preserve"> рік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 xml:space="preserve">% </w:t>
            </w:r>
          </w:p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виконання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28652F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</w:t>
            </w:r>
            <w:r w:rsidR="0028652F" w:rsidRPr="0034017F">
              <w:rPr>
                <w:b/>
                <w:sz w:val="24"/>
              </w:rPr>
              <w:t xml:space="preserve">20 </w:t>
            </w:r>
            <w:r w:rsidRPr="0034017F">
              <w:rPr>
                <w:b/>
                <w:sz w:val="24"/>
              </w:rPr>
              <w:t>рік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20316,0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106</w:t>
            </w:r>
            <w:r w:rsidR="00701B4D" w:rsidRPr="0034017F">
              <w:rPr>
                <w:b/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21477,5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28652F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Власні і  закріплені  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20316,0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106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21477,5</w:t>
            </w:r>
          </w:p>
        </w:tc>
      </w:tr>
      <w:tr w:rsidR="0028652F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28652F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Податок та збір на доходи фізичних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9974,3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112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52F" w:rsidRPr="0034017F" w:rsidRDefault="0028652F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11240,3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Податок на прибуток підприємств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0,6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0,6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 xml:space="preserve">Рентна плата за використання </w:t>
            </w:r>
            <w:proofErr w:type="spellStart"/>
            <w:r w:rsidRPr="0034017F">
              <w:rPr>
                <w:i/>
                <w:sz w:val="24"/>
              </w:rPr>
              <w:t>інш</w:t>
            </w:r>
            <w:proofErr w:type="spellEnd"/>
            <w:r w:rsidRPr="0034017F">
              <w:rPr>
                <w:i/>
                <w:sz w:val="24"/>
              </w:rPr>
              <w:t xml:space="preserve">. </w:t>
            </w:r>
            <w:proofErr w:type="spellStart"/>
            <w:r w:rsidRPr="0034017F">
              <w:rPr>
                <w:i/>
                <w:sz w:val="24"/>
              </w:rPr>
              <w:t>природ.ресурсів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18,8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28652F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15,9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Внутрішні податки на товари та послуги</w:t>
            </w:r>
            <w:r w:rsidR="004C6073" w:rsidRPr="0034017F">
              <w:rPr>
                <w:i/>
                <w:sz w:val="24"/>
              </w:rPr>
              <w:t xml:space="preserve"> (акцизний податок)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2800,0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108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3017,5</w:t>
            </w:r>
          </w:p>
        </w:tc>
      </w:tr>
      <w:tr w:rsidR="004C6073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Податок на майно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2933,0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95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2684,1</w:t>
            </w:r>
          </w:p>
        </w:tc>
      </w:tr>
      <w:tr w:rsidR="004C6073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Туристичний збір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136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73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5,9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Єдиний податок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4378,8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98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4395,8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 xml:space="preserve">Неподаткові  надходження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202,1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83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117,4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Базова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1360,1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1502,9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Реверсна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Стабілізаційна дотація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Субвенція з державного бюджету  на освіту та  охорону здоров'я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8955,9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8405,2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6570,0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7762,0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2385,9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2271,1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Інші субвенції (крім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4486,8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99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33758,7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103</w:t>
            </w:r>
            <w:r w:rsidR="00701B4D" w:rsidRPr="0034017F">
              <w:rPr>
                <w:b/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32153,8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 xml:space="preserve">Спеціальний фонд </w:t>
            </w:r>
            <w:r w:rsidRPr="0034017F">
              <w:rPr>
                <w:sz w:val="24"/>
              </w:rPr>
              <w:t xml:space="preserve">(без субвенцій з державного </w:t>
            </w:r>
          </w:p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бюджету)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714,8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1067,4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4C607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252,2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lastRenderedPageBreak/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Екологічний  податок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166,9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4C607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2,2</w:t>
            </w:r>
          </w:p>
        </w:tc>
      </w:tr>
      <w:tr w:rsidR="004C6073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Неоподатковані надходження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203,4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073" w:rsidRPr="0034017F" w:rsidRDefault="00DF3E74" w:rsidP="00DF3E74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102,9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73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250,0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Доходи від операцій з капіталом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510,0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1454,6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Субвенції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DF3E74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sz w:val="24"/>
              </w:rPr>
              <w:t xml:space="preserve">Субвенції  з місцевого  бюджету на здійснення природоохоронних заходів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814,8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948,7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252,2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i/>
                <w:sz w:val="24"/>
              </w:rPr>
              <w:t>Усього доходи І</w:t>
            </w:r>
            <w:r w:rsidRPr="0034017F">
              <w:rPr>
                <w:sz w:val="24"/>
              </w:rPr>
              <w:t xml:space="preserve"> (без субвенцій)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21030,8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21729,7</w:t>
            </w:r>
          </w:p>
        </w:tc>
      </w:tr>
      <w:tr w:rsidR="003903AD" w:rsidRPr="0034017F" w:rsidTr="003903AD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i/>
                <w:sz w:val="24"/>
              </w:rPr>
              <w:t>Усього доходи ІІ</w:t>
            </w:r>
            <w:r w:rsidRPr="0034017F">
              <w:rPr>
                <w:sz w:val="24"/>
              </w:rPr>
              <w:t xml:space="preserve"> (із субвенціями)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34573,5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32406,0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rPr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ind w:firstLine="705"/>
        <w:rPr>
          <w:b/>
          <w:bCs/>
          <w:sz w:val="24"/>
        </w:rPr>
      </w:pPr>
      <w:r w:rsidRPr="0034017F">
        <w:rPr>
          <w:b/>
          <w:bCs/>
          <w:sz w:val="24"/>
        </w:rPr>
        <w:t>б) Видатки:</w:t>
      </w:r>
    </w:p>
    <w:p w:rsidR="003903AD" w:rsidRPr="0034017F" w:rsidRDefault="003903AD" w:rsidP="003903AD">
      <w:pPr>
        <w:suppressAutoHyphens/>
        <w:spacing w:line="200" w:lineRule="atLeast"/>
        <w:jc w:val="right"/>
        <w:rPr>
          <w:b/>
          <w:sz w:val="24"/>
        </w:rPr>
      </w:pPr>
      <w:r w:rsidRPr="0034017F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550"/>
        <w:gridCol w:w="1755"/>
        <w:gridCol w:w="1755"/>
        <w:gridCol w:w="1775"/>
      </w:tblGrid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ВИДАТКИ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DF3E74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Затверджено на 201</w:t>
            </w:r>
            <w:r w:rsidR="00DF3E74" w:rsidRPr="0034017F">
              <w:rPr>
                <w:b/>
                <w:sz w:val="24"/>
              </w:rPr>
              <w:t>9</w:t>
            </w:r>
            <w:r w:rsidRPr="0034017F">
              <w:rPr>
                <w:b/>
                <w:sz w:val="24"/>
              </w:rPr>
              <w:t>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% виконання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pacing w:line="200" w:lineRule="atLeast"/>
              <w:jc w:val="center"/>
            </w:pPr>
            <w:r w:rsidRPr="0034017F">
              <w:rPr>
                <w:b/>
                <w:sz w:val="24"/>
              </w:rPr>
              <w:t>Затверджено на 2020</w:t>
            </w:r>
            <w:r w:rsidR="003903AD" w:rsidRPr="0034017F">
              <w:rPr>
                <w:b/>
                <w:sz w:val="24"/>
              </w:rPr>
              <w:t xml:space="preserve"> рік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22377,5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DF3E74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94,</w:t>
            </w:r>
            <w:r w:rsidR="00DF3E74" w:rsidRPr="0034017F">
              <w:rPr>
                <w:b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22811,0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8002,1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95,0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9734,3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16355,9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96,2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17114,0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  за  рахунок субвенції з державного бюджету  на освіту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6570,0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</w:t>
            </w:r>
            <w:r w:rsidR="00701B4D" w:rsidRPr="0034017F">
              <w:rPr>
                <w:i/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7762,0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Охорона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2736,4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DF3E74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643,2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у  тому числі  за  рахунок субвенції з державного бюджету  на  охорону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2388,9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</w:t>
            </w:r>
            <w:r w:rsidR="00701B4D" w:rsidRPr="0034017F">
              <w:rPr>
                <w:i/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025893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643,2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312,4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82,0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297,0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1251,8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94,0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1341,4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Фізична культура і спорт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02589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85</w:t>
            </w:r>
            <w:r w:rsidR="003903AD" w:rsidRPr="0034017F">
              <w:rPr>
                <w:sz w:val="24"/>
              </w:rPr>
              <w:t>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02589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80</w:t>
            </w:r>
            <w:r w:rsidR="003903AD" w:rsidRPr="0034017F">
              <w:rPr>
                <w:sz w:val="24"/>
              </w:rPr>
              <w:t>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Будівництво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Сільське  господарство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Інші послуги, пов'язані з економічною діяльністю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180,0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</w:t>
            </w:r>
            <w:r w:rsidR="003903AD" w:rsidRPr="0034017F">
              <w:rPr>
                <w:sz w:val="24"/>
              </w:rPr>
              <w:t>00,0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Видатки, не віднесені до основних груп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2415,8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025893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87,4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1906,3</w:t>
            </w: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Інші субвенції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1235,9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025893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90,7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867,0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РАЗОМ загальний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32572,3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96,0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32083,2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 xml:space="preserve">Спеціальний фонд </w:t>
            </w:r>
            <w:r w:rsidRPr="0034017F">
              <w:rPr>
                <w:sz w:val="24"/>
              </w:rPr>
              <w:t>(без субвенцій з державного бюджету)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2012,4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93,8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025893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</w:t>
            </w:r>
            <w:r w:rsidR="00025893" w:rsidRPr="0034017F">
              <w:rPr>
                <w:b/>
                <w:sz w:val="24"/>
              </w:rPr>
              <w:t>22</w:t>
            </w:r>
            <w:r w:rsidRPr="0034017F">
              <w:rPr>
                <w:b/>
                <w:sz w:val="24"/>
              </w:rPr>
              <w:t>,</w:t>
            </w:r>
            <w:r w:rsidR="00025893" w:rsidRPr="0034017F">
              <w:rPr>
                <w:b/>
                <w:sz w:val="24"/>
              </w:rPr>
              <w:t>8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i/>
                <w:sz w:val="24"/>
              </w:rPr>
              <w:t>у 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107,7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98,0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300,0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489,9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320,6</w:t>
            </w: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15,0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701B4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75,0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256,5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88,5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025893" w:rsidP="00025893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Будівництво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242,8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97,0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025893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Виконання інвестиційних проектів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510,0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893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893" w:rsidRPr="0034017F" w:rsidRDefault="00025893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Утримання автомобільних доріг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58,9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100</w:t>
            </w:r>
            <w:r w:rsidR="00701B4D" w:rsidRPr="0034017F">
              <w:rPr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Природоохоронні заходи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28,4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86,0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2,2</w:t>
            </w: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Видатки за рахунок субвенцій 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2727,0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96,0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0</w:t>
            </w: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у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соціально-економічний розвиток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92,0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формування інфраструктури ОТГ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1627,0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96,0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Субвенція на озеленення сільської амбулаторії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100</w:t>
            </w:r>
            <w:r w:rsidR="00701B4D" w:rsidRPr="0034017F">
              <w:rPr>
                <w:i/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</w:tr>
      <w:tr w:rsidR="00BE2086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701B4D">
            <w:pPr>
              <w:suppressAutoHyphens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Інші субвенції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539,6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100</w:t>
            </w:r>
            <w:r w:rsidR="00701B4D" w:rsidRPr="0034017F">
              <w:rPr>
                <w:b/>
                <w:sz w:val="24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86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0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5278,9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96,6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3903AD" w:rsidP="00BE2086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</w:t>
            </w:r>
            <w:r w:rsidR="00BE2086" w:rsidRPr="0034017F">
              <w:rPr>
                <w:b/>
                <w:sz w:val="24"/>
              </w:rPr>
              <w:t>22,8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b/>
                <w:sz w:val="24"/>
              </w:rPr>
              <w:lastRenderedPageBreak/>
              <w:t>Усього видатки І</w:t>
            </w:r>
            <w:r w:rsidRPr="0034017F">
              <w:rPr>
                <w:sz w:val="24"/>
              </w:rPr>
              <w:t xml:space="preserve"> (без субвенцій,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24389,9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94,1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BE2086" w:rsidP="00BE2086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23133,8</w:t>
            </w:r>
          </w:p>
        </w:tc>
      </w:tr>
      <w:tr w:rsidR="003903AD" w:rsidRPr="0034017F" w:rsidTr="003903AD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b/>
                <w:i/>
                <w:sz w:val="24"/>
              </w:rPr>
              <w:t>Усього видатки  ІІ</w:t>
            </w:r>
            <w:r w:rsidRPr="0034017F">
              <w:rPr>
                <w:i/>
                <w:sz w:val="24"/>
              </w:rPr>
              <w:t xml:space="preserve"> </w:t>
            </w:r>
          </w:p>
          <w:p w:rsidR="003903AD" w:rsidRPr="0034017F" w:rsidRDefault="003903AD" w:rsidP="003903AD">
            <w:pPr>
              <w:suppressAutoHyphens/>
              <w:spacing w:line="200" w:lineRule="atLeast"/>
              <w:rPr>
                <w:i/>
                <w:sz w:val="24"/>
              </w:rPr>
            </w:pPr>
            <w:r w:rsidRPr="0034017F">
              <w:rPr>
                <w:i/>
                <w:sz w:val="24"/>
              </w:rPr>
              <w:t>(із субвенціями)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37851,2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BE2086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9</w:t>
            </w:r>
            <w:r w:rsidR="00BE2086" w:rsidRPr="0034017F">
              <w:rPr>
                <w:b/>
                <w:sz w:val="24"/>
              </w:rPr>
              <w:t>6</w:t>
            </w:r>
            <w:r w:rsidRPr="0034017F">
              <w:rPr>
                <w:b/>
                <w:sz w:val="24"/>
              </w:rPr>
              <w:t>,</w:t>
            </w:r>
            <w:r w:rsidR="00BE2086" w:rsidRPr="0034017F">
              <w:rPr>
                <w:b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3AD" w:rsidRPr="0034017F" w:rsidRDefault="00BE2086" w:rsidP="003903AD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34017F">
              <w:rPr>
                <w:b/>
                <w:sz w:val="24"/>
              </w:rPr>
              <w:t>32406,0</w:t>
            </w:r>
          </w:p>
        </w:tc>
      </w:tr>
    </w:tbl>
    <w:p w:rsidR="003903AD" w:rsidRPr="0034017F" w:rsidRDefault="003903AD" w:rsidP="003903AD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lastRenderedPageBreak/>
        <w:t>15. Відомості про підприємства та установи розташовані на території ради.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709"/>
        <w:gridCol w:w="4536"/>
        <w:gridCol w:w="725"/>
      </w:tblGrid>
      <w:tr w:rsidR="003903AD" w:rsidRPr="0034017F" w:rsidTr="003903AD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підприємств та установ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36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5C2344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5C2344">
              <w:rPr>
                <w:bCs/>
                <w:sz w:val="24"/>
              </w:rPr>
              <w:t>Кількість малих підприємств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03AD" w:rsidRPr="005C2344" w:rsidRDefault="00DF18AF" w:rsidP="004A2C9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5C2344">
              <w:rPr>
                <w:bCs/>
                <w:sz w:val="24"/>
              </w:rPr>
              <w:t>3</w:t>
            </w:r>
          </w:p>
        </w:tc>
      </w:tr>
      <w:tr w:rsidR="003903AD" w:rsidRPr="0034017F" w:rsidTr="003903AD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i/>
              </w:rPr>
              <w:t>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Кількість підприємців фізичних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111</w:t>
            </w:r>
          </w:p>
        </w:tc>
      </w:tr>
      <w:tr w:rsidR="003903AD" w:rsidRPr="0034017F" w:rsidTr="003903AD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sz w:val="24"/>
              </w:rPr>
              <w:t>сільськогосподарських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Кількість підприємців юридичних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4A2C98" w:rsidP="004A2C98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63</w:t>
            </w:r>
          </w:p>
        </w:tc>
      </w:tr>
      <w:tr w:rsidR="003903AD" w:rsidRPr="0034017F" w:rsidTr="003903AD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sz w:val="24"/>
              </w:rPr>
              <w:t>промислових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Кількість фермерських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36</w:t>
            </w:r>
          </w:p>
        </w:tc>
      </w:tr>
      <w:tr w:rsidR="003903AD" w:rsidRPr="0034017F" w:rsidTr="003903AD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34017F">
              <w:rPr>
                <w:sz w:val="24"/>
              </w:rPr>
              <w:t>інших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 xml:space="preserve">Кількість особистих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селянських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4A2C98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57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16. Відомості про обсяг залучених інвестицій.</w:t>
      </w:r>
    </w:p>
    <w:p w:rsidR="003903AD" w:rsidRPr="0034017F" w:rsidRDefault="003903AD" w:rsidP="003903AD">
      <w:pPr>
        <w:suppressAutoHyphens/>
        <w:spacing w:line="200" w:lineRule="atLeast"/>
        <w:jc w:val="right"/>
        <w:rPr>
          <w:b/>
          <w:bCs/>
          <w:sz w:val="24"/>
          <w:szCs w:val="29"/>
        </w:rPr>
      </w:pPr>
      <w:proofErr w:type="spellStart"/>
      <w:r w:rsidRPr="0034017F">
        <w:rPr>
          <w:b/>
          <w:bCs/>
          <w:sz w:val="24"/>
          <w:szCs w:val="29"/>
        </w:rPr>
        <w:t>млн.грн</w:t>
      </w:r>
      <w:proofErr w:type="spellEnd"/>
      <w:r w:rsidRPr="0034017F">
        <w:rPr>
          <w:b/>
          <w:bCs/>
          <w:sz w:val="24"/>
          <w:szCs w:val="29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0"/>
        <w:gridCol w:w="2991"/>
      </w:tblGrid>
      <w:tr w:rsidR="004A2C98" w:rsidRPr="0034017F" w:rsidTr="00701B4D">
        <w:tc>
          <w:tcPr>
            <w:tcW w:w="7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C98" w:rsidRPr="0034017F" w:rsidRDefault="004A2C98" w:rsidP="004A2C98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Обсяг залучених інвестицій: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C98" w:rsidRPr="0034017F" w:rsidRDefault="004A2C98" w:rsidP="004A2C98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  <w:szCs w:val="29"/>
              </w:rPr>
              <w:t>2019 рік</w:t>
            </w:r>
          </w:p>
        </w:tc>
      </w:tr>
      <w:tr w:rsidR="0034017F" w:rsidRPr="00281AD8" w:rsidTr="00701B4D">
        <w:tc>
          <w:tcPr>
            <w:tcW w:w="7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017F" w:rsidRPr="00281AD8" w:rsidRDefault="0034017F" w:rsidP="0034017F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281AD8">
              <w:rPr>
                <w:sz w:val="24"/>
              </w:rPr>
              <w:t xml:space="preserve">Продаж земельної ділянки в </w:t>
            </w:r>
            <w:proofErr w:type="spellStart"/>
            <w:r w:rsidRPr="00281AD8">
              <w:rPr>
                <w:sz w:val="24"/>
              </w:rPr>
              <w:t>с.Підгайці</w:t>
            </w:r>
            <w:proofErr w:type="spellEnd"/>
            <w:r w:rsidRPr="00281AD8">
              <w:rPr>
                <w:sz w:val="24"/>
              </w:rPr>
              <w:t xml:space="preserve">  ТОВ «</w:t>
            </w:r>
            <w:proofErr w:type="spellStart"/>
            <w:r w:rsidRPr="00281AD8">
              <w:rPr>
                <w:sz w:val="24"/>
              </w:rPr>
              <w:t>Ландтех</w:t>
            </w:r>
            <w:proofErr w:type="spellEnd"/>
            <w:r w:rsidRPr="00281AD8">
              <w:rPr>
                <w:sz w:val="24"/>
              </w:rPr>
              <w:t>»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017F" w:rsidRPr="00281AD8" w:rsidRDefault="0034017F" w:rsidP="0034017F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281AD8">
              <w:rPr>
                <w:sz w:val="24"/>
              </w:rPr>
              <w:t>7,418730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 xml:space="preserve">III. </w:t>
      </w:r>
      <w:r w:rsidRPr="0034017F">
        <w:rPr>
          <w:b/>
          <w:bCs/>
          <w:szCs w:val="28"/>
        </w:rPr>
        <w:t>Соціальна характеристика територіальної громади.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17. Відомості про демографічну ситуацію.</w:t>
      </w:r>
    </w:p>
    <w:p w:rsidR="003903AD" w:rsidRPr="0034017F" w:rsidRDefault="003903AD" w:rsidP="003903AD">
      <w:pPr>
        <w:pStyle w:val="a5"/>
        <w:suppressAutoHyphens/>
        <w:snapToGrid w:val="0"/>
        <w:spacing w:line="200" w:lineRule="atLeast"/>
        <w:jc w:val="right"/>
      </w:pPr>
      <w:r w:rsidRPr="0034017F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2132"/>
        <w:gridCol w:w="2132"/>
        <w:gridCol w:w="2132"/>
        <w:gridCol w:w="2142"/>
      </w:tblGrid>
      <w:tr w:rsidR="003903AD" w:rsidRPr="0034017F" w:rsidTr="003903AD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 xml:space="preserve">Загальна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чисельність населення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Кількість народжених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Кількість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померлих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  <w:szCs w:val="29"/>
              </w:rPr>
              <w:t>Природний приріст (скорочення) (+/-)</w:t>
            </w:r>
          </w:p>
        </w:tc>
      </w:tr>
      <w:tr w:rsidR="003903AD" w:rsidRPr="0034017F" w:rsidTr="003903AD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B00D43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201</w:t>
            </w:r>
            <w:r w:rsidR="00B00D43" w:rsidRPr="0034017F">
              <w:rPr>
                <w:b/>
                <w:bCs/>
                <w:sz w:val="24"/>
                <w:szCs w:val="29"/>
              </w:rPr>
              <w:t>8</w:t>
            </w:r>
            <w:r w:rsidRPr="0034017F">
              <w:rPr>
                <w:b/>
                <w:bCs/>
                <w:sz w:val="24"/>
                <w:szCs w:val="29"/>
              </w:rPr>
              <w:t xml:space="preserve">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3604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63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-32</w:t>
            </w:r>
          </w:p>
        </w:tc>
      </w:tr>
      <w:tr w:rsidR="003903AD" w:rsidRPr="0034017F" w:rsidTr="003903AD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B00D43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201</w:t>
            </w:r>
            <w:r w:rsidR="00B00D43" w:rsidRPr="0034017F">
              <w:rPr>
                <w:b/>
                <w:bCs/>
                <w:sz w:val="24"/>
                <w:szCs w:val="29"/>
              </w:rPr>
              <w:t>9</w:t>
            </w:r>
            <w:r w:rsidRPr="0034017F">
              <w:rPr>
                <w:b/>
                <w:bCs/>
                <w:sz w:val="24"/>
                <w:szCs w:val="29"/>
              </w:rPr>
              <w:t xml:space="preserve">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color w:val="000000" w:themeColor="text1"/>
                <w:sz w:val="24"/>
                <w:szCs w:val="29"/>
              </w:rPr>
              <w:t>3594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B00D43" w:rsidP="00187EB5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color w:val="000000" w:themeColor="text1"/>
                <w:sz w:val="24"/>
                <w:szCs w:val="29"/>
              </w:rPr>
              <w:t xml:space="preserve"> </w:t>
            </w:r>
            <w:r w:rsidR="00187EB5" w:rsidRPr="0034017F">
              <w:rPr>
                <w:color w:val="000000" w:themeColor="text1"/>
                <w:sz w:val="24"/>
                <w:szCs w:val="29"/>
              </w:rPr>
              <w:t>32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53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187EB5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color w:val="FF0000"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-21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18. Відомості про населення територіальної громади.</w:t>
      </w:r>
    </w:p>
    <w:p w:rsidR="003903AD" w:rsidRPr="0034017F" w:rsidRDefault="003903AD" w:rsidP="003903AD">
      <w:pPr>
        <w:pStyle w:val="a5"/>
        <w:suppressAutoHyphens/>
        <w:snapToGrid w:val="0"/>
        <w:spacing w:line="200" w:lineRule="atLeast"/>
        <w:jc w:val="right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1050"/>
        <w:gridCol w:w="4815"/>
        <w:gridCol w:w="1278"/>
      </w:tblGrid>
      <w:tr w:rsidR="003903AD" w:rsidRPr="0034017F" w:rsidTr="003903AD"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населення: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792C59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3</w:t>
            </w:r>
            <w:r w:rsidR="00792C59" w:rsidRPr="0034017F">
              <w:rPr>
                <w:b/>
                <w:bCs/>
                <w:sz w:val="24"/>
                <w:szCs w:val="29"/>
              </w:rPr>
              <w:t>594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Всього працездатне населення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187EB5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  <w:szCs w:val="29"/>
              </w:rPr>
            </w:pPr>
            <w:r w:rsidRPr="0034017F">
              <w:rPr>
                <w:bCs/>
                <w:sz w:val="24"/>
                <w:szCs w:val="29"/>
              </w:rPr>
              <w:t>2</w:t>
            </w:r>
            <w:r w:rsidR="00187EB5" w:rsidRPr="0034017F">
              <w:rPr>
                <w:bCs/>
                <w:sz w:val="24"/>
                <w:szCs w:val="29"/>
              </w:rPr>
              <w:t>163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з них: дітей дошкільного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245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Всього непрацездатного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1547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дітей 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492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Всього зайнятого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7A49E2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13</w:t>
            </w:r>
            <w:r w:rsidR="007A49E2" w:rsidRPr="0034017F">
              <w:rPr>
                <w:sz w:val="24"/>
                <w:szCs w:val="29"/>
              </w:rPr>
              <w:t>37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пенсіонерів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810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</w:rPr>
              <w:t>з них: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працездатних громадян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7A49E2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21</w:t>
            </w:r>
            <w:r w:rsidR="007A49E2" w:rsidRPr="0034017F">
              <w:rPr>
                <w:sz w:val="24"/>
                <w:szCs w:val="29"/>
              </w:rPr>
              <w:t>63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4" w:right="-8" w:firstLine="12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зайнятого населення на території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351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міграція населення: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вибулих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EE04B1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129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зайнятого населення за межами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A49E2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986</w:t>
            </w:r>
          </w:p>
        </w:tc>
      </w:tr>
      <w:tr w:rsidR="003903AD" w:rsidRPr="0034017F" w:rsidTr="003903AD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прибулих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EE04B1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156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34017F">
              <w:rPr>
                <w:sz w:val="24"/>
              </w:rPr>
              <w:t>Всього безробітних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DD561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16</w:t>
            </w:r>
          </w:p>
        </w:tc>
      </w:tr>
    </w:tbl>
    <w:p w:rsidR="003903AD" w:rsidRPr="0034017F" w:rsidRDefault="003903AD" w:rsidP="003903AD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lastRenderedPageBreak/>
        <w:t>19. Відомості про освіту.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0"/>
        <w:gridCol w:w="720"/>
        <w:gridCol w:w="5020"/>
        <w:gridCol w:w="773"/>
      </w:tblGrid>
      <w:tr w:rsidR="003903AD" w:rsidRPr="0034017F" w:rsidTr="00701B4D"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навчальних закладів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0105F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5</w:t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кількість дітей та учнів, чол.:</w:t>
            </w:r>
          </w:p>
        </w:tc>
        <w:tc>
          <w:tcPr>
            <w:tcW w:w="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701B4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</w:t>
            </w:r>
            <w:r w:rsidR="00701B4D" w:rsidRPr="0034017F">
              <w:rPr>
                <w:sz w:val="24"/>
                <w:szCs w:val="29"/>
              </w:rPr>
              <w:t>48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дошкільних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дошкільних навчальних закладах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01B4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92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загальноосвітні школи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кількість учнів 1- 4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01B4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94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позашкільних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кількість учнів 5-9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01B4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138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школи - інтернати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кількість учнів 10-11 класів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701B4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24</w:t>
            </w:r>
          </w:p>
        </w:tc>
      </w:tr>
      <w:tr w:rsidR="003903AD" w:rsidRPr="0034017F" w:rsidTr="00701B4D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професійно-технічних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працюючих вчителів:</w:t>
            </w:r>
            <w:r w:rsidRPr="0034017F">
              <w:rPr>
                <w:sz w:val="24"/>
                <w:szCs w:val="29"/>
              </w:rPr>
              <w:t xml:space="preserve"> 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</w:t>
            </w:r>
            <w:r w:rsidR="00701B4D" w:rsidRPr="0034017F">
              <w:rPr>
                <w:sz w:val="24"/>
                <w:szCs w:val="29"/>
              </w:rPr>
              <w:t>9</w:t>
            </w:r>
          </w:p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20. Відомості про охорону здоров'я.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  <w:gridCol w:w="738"/>
        <w:gridCol w:w="5050"/>
        <w:gridCol w:w="778"/>
      </w:tblGrid>
      <w:tr w:rsidR="003903AD" w:rsidRPr="0034017F" w:rsidTr="003903AD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лікувально-профілактичних закладів та аптек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медичного персоналу, чол.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9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лікарень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всього лікарів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поліклінік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амбулаторій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всього середнього медичного персоналу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7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фельдшерсько-акушерських пунктів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-</w:t>
            </w:r>
          </w:p>
        </w:tc>
      </w:tr>
      <w:tr w:rsidR="003903AD" w:rsidRPr="0034017F" w:rsidTr="003903AD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i/>
                <w:iCs/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аптеки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наявність спеціального транспорту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0105F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>21. Відомості про заклади культури та самодіяльні колективи.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5"/>
        <w:gridCol w:w="755"/>
        <w:gridCol w:w="5050"/>
        <w:gridCol w:w="753"/>
      </w:tblGrid>
      <w:tr w:rsidR="003903AD" w:rsidRPr="0034017F" w:rsidTr="003903AD"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закладів культури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0105F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11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дитячі художні школи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з них: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дитячі музичні школи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бібліотеки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дитячі школи мистецтв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будинки культури та клуби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самодіяльні творчі колективи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0105FC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13</w:t>
            </w:r>
          </w:p>
        </w:tc>
      </w:tr>
      <w:tr w:rsidR="003903AD" w:rsidRPr="0034017F" w:rsidTr="003903AD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 xml:space="preserve">музеї </w:t>
            </w:r>
            <w:r w:rsidR="000105FC" w:rsidRPr="0034017F">
              <w:rPr>
                <w:sz w:val="24"/>
                <w:szCs w:val="29"/>
              </w:rPr>
              <w:t>(на громадських засадах)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DF18AF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дитячі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7</w:t>
            </w:r>
          </w:p>
        </w:tc>
      </w:tr>
      <w:tr w:rsidR="003903AD" w:rsidRPr="0034017F" w:rsidTr="003903AD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навчальні заклади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дорослі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6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22. Відомості про спортивні споруди.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663"/>
        <w:gridCol w:w="5185"/>
        <w:gridCol w:w="753"/>
      </w:tblGrid>
      <w:tr w:rsidR="003903AD" w:rsidRPr="0034017F" w:rsidTr="003903AD"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34017F">
              <w:rPr>
                <w:b/>
                <w:bCs/>
                <w:sz w:val="24"/>
                <w:szCs w:val="29"/>
              </w:rPr>
              <w:t>Всього спортивних об'єктів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17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спортивні майданчики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1</w:t>
            </w:r>
            <w:r w:rsidR="003903AD" w:rsidRPr="0034017F">
              <w:rPr>
                <w:sz w:val="24"/>
                <w:szCs w:val="29"/>
              </w:rPr>
              <w:t>5</w:t>
            </w:r>
          </w:p>
        </w:tc>
      </w:tr>
      <w:tr w:rsidR="003903AD" w:rsidRPr="0034017F" w:rsidTr="003903AD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спортивні бази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стадіони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плавальні басейни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3903AD" w:rsidRPr="0034017F" w:rsidTr="003903AD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спортивні зали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34017F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pageBreakBefore/>
        <w:suppressAutoHyphens/>
        <w:spacing w:line="200" w:lineRule="atLeast"/>
        <w:jc w:val="center"/>
        <w:rPr>
          <w:b/>
          <w:bCs/>
          <w:sz w:val="16"/>
          <w:szCs w:val="16"/>
        </w:rPr>
      </w:pPr>
      <w:r w:rsidRPr="0034017F">
        <w:rPr>
          <w:b/>
          <w:bCs/>
          <w:sz w:val="24"/>
        </w:rPr>
        <w:lastRenderedPageBreak/>
        <w:t xml:space="preserve">IV. </w:t>
      </w:r>
      <w:r w:rsidRPr="0034017F">
        <w:rPr>
          <w:b/>
          <w:bCs/>
          <w:szCs w:val="28"/>
        </w:rPr>
        <w:t>Інфраструктурна характеристика територіальної громади.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23. Відомості про відстань центру територіальної громади до:</w:t>
      </w:r>
    </w:p>
    <w:p w:rsidR="003903AD" w:rsidRPr="0034017F" w:rsidRDefault="003903AD" w:rsidP="003903AD">
      <w:pPr>
        <w:suppressAutoHyphens/>
        <w:spacing w:line="200" w:lineRule="atLeast"/>
        <w:jc w:val="right"/>
        <w:rPr>
          <w:b/>
          <w:bCs/>
          <w:sz w:val="24"/>
        </w:rPr>
      </w:pPr>
      <w:r w:rsidRPr="0034017F">
        <w:rPr>
          <w:b/>
          <w:bCs/>
          <w:sz w:val="24"/>
        </w:rPr>
        <w:t>км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685"/>
        <w:gridCol w:w="5210"/>
        <w:gridCol w:w="768"/>
      </w:tblGrid>
      <w:tr w:rsidR="003903AD" w:rsidRPr="0034017F" w:rsidTr="003903AD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До автомагістралі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0,1</w:t>
            </w:r>
          </w:p>
        </w:tc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До центрів сусідніх рад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FB2DD3" w:rsidP="00FB2DD3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34017F">
              <w:rPr>
                <w:bCs/>
                <w:sz w:val="24"/>
              </w:rPr>
              <w:t>15-21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0,1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15</w:t>
            </w:r>
            <w:r w:rsidR="00FB2DD3" w:rsidRPr="0034017F">
              <w:rPr>
                <w:sz w:val="24"/>
              </w:rPr>
              <w:t>-21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До залізничної станції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До районного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18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18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До населених пунктів ради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b/>
                <w:bCs/>
                <w:sz w:val="24"/>
              </w:rPr>
              <w:t>До обласного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15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25</w:t>
            </w: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15</w:t>
            </w: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3903AD" w:rsidRPr="0034017F" w:rsidTr="003903AD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 xml:space="preserve">24. Відомості про регулярне транспортне сполучення. 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2205"/>
        <w:gridCol w:w="2685"/>
        <w:gridCol w:w="2055"/>
      </w:tblGrid>
      <w:tr w:rsidR="003903AD" w:rsidRPr="0034017F" w:rsidTr="003903AD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Автомобільним транспортом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Кількість рейсів на добу/тиждень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Залізничним транспортом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Кількість рейсів на добу/тиждень</w:t>
            </w:r>
          </w:p>
        </w:tc>
      </w:tr>
      <w:tr w:rsidR="003903AD" w:rsidRPr="0034017F" w:rsidTr="003903A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районного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районного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обласного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6061C7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37 рейсів на добу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обласного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центрів сусідніх громад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до центрів сусідніх громад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t>25. Відомості про розмежування земель та наявність містобудівної документації.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540"/>
        <w:gridCol w:w="2908"/>
      </w:tblGrid>
      <w:tr w:rsidR="003903AD" w:rsidRPr="0034017F" w:rsidTr="003903AD"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</w:pP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>Відомості про дату затвердження документації або стадію розроблення проекту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34017F">
              <w:rPr>
                <w:sz w:val="24"/>
              </w:rPr>
              <w:t xml:space="preserve">Орієнтовна вартість розроблення </w:t>
            </w:r>
          </w:p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</w:pPr>
            <w:r w:rsidRPr="0034017F">
              <w:rPr>
                <w:sz w:val="24"/>
              </w:rPr>
              <w:t>документації (тис. грн.)</w:t>
            </w:r>
          </w:p>
        </w:tc>
      </w:tr>
      <w:tr w:rsidR="003903AD" w:rsidRPr="0034017F" w:rsidTr="003903AD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Відомості про встановлення меж населених пунктів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с.Лозуватка</w:t>
            </w:r>
            <w:proofErr w:type="spellEnd"/>
            <w:r w:rsidRPr="0034017F">
              <w:rPr>
                <w:sz w:val="24"/>
              </w:rPr>
              <w:t xml:space="preserve"> №55012.09.2008</w:t>
            </w:r>
          </w:p>
          <w:p w:rsidR="00FB2DD3" w:rsidRPr="0034017F" w:rsidRDefault="00FB2DD3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Петрове</w:t>
            </w:r>
          </w:p>
          <w:p w:rsidR="00FB2DD3" w:rsidRPr="0034017F" w:rsidRDefault="00FB2DD3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Канд</w:t>
            </w:r>
            <w:r w:rsidR="006061C7" w:rsidRPr="0034017F">
              <w:rPr>
                <w:sz w:val="24"/>
              </w:rPr>
              <w:t>а</w:t>
            </w:r>
            <w:r w:rsidRPr="0034017F">
              <w:rPr>
                <w:sz w:val="24"/>
              </w:rPr>
              <w:t>урове</w:t>
            </w:r>
            <w:proofErr w:type="spellEnd"/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 інших джерел, незаборонених чинним законодавством</w:t>
            </w:r>
          </w:p>
        </w:tc>
      </w:tr>
      <w:tr w:rsidR="003903AD" w:rsidRPr="0034017F" w:rsidTr="003903AD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Відомості про розроблення схеми планування території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-</w:t>
            </w:r>
          </w:p>
        </w:tc>
      </w:tr>
      <w:tr w:rsidR="003903AD" w:rsidRPr="0034017F" w:rsidTr="003903AD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Відомості про розроблення генерального плану населених пунктів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Підгайці</w:t>
            </w:r>
            <w:proofErr w:type="spellEnd"/>
            <w:r w:rsidRPr="0034017F">
              <w:rPr>
                <w:sz w:val="24"/>
              </w:rPr>
              <w:t xml:space="preserve"> №498 31.01.2017</w:t>
            </w:r>
          </w:p>
          <w:p w:rsidR="006061C7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В.Северинка №47 24.03.1992</w:t>
            </w:r>
          </w:p>
          <w:p w:rsidR="006061C7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34017F">
              <w:rPr>
                <w:sz w:val="24"/>
              </w:rPr>
              <w:t>Оситняжка</w:t>
            </w:r>
            <w:proofErr w:type="spellEnd"/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 інших джерел, незаборонених чинним законодавством</w:t>
            </w:r>
          </w:p>
        </w:tc>
      </w:tr>
      <w:tr w:rsidR="003903AD" w:rsidRPr="0034017F" w:rsidTr="003903AD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Відомості про розроблення детального плану території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ДПТ </w:t>
            </w:r>
            <w:proofErr w:type="spellStart"/>
            <w:r w:rsidRPr="0034017F">
              <w:rPr>
                <w:sz w:val="24"/>
              </w:rPr>
              <w:t>с.Підгайці</w:t>
            </w:r>
            <w:proofErr w:type="spellEnd"/>
            <w:r w:rsidRPr="0034017F">
              <w:rPr>
                <w:sz w:val="24"/>
              </w:rPr>
              <w:t xml:space="preserve"> №399 29.03.2018</w:t>
            </w:r>
          </w:p>
          <w:p w:rsidR="006061C7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ДПТ </w:t>
            </w:r>
            <w:proofErr w:type="spellStart"/>
            <w:r w:rsidRPr="0034017F">
              <w:rPr>
                <w:sz w:val="24"/>
              </w:rPr>
              <w:t>с.В.Северинка</w:t>
            </w:r>
            <w:proofErr w:type="spellEnd"/>
            <w:r w:rsidRPr="0034017F">
              <w:rPr>
                <w:sz w:val="24"/>
              </w:rPr>
              <w:t xml:space="preserve"> №754 01.03.2019</w:t>
            </w:r>
          </w:p>
          <w:p w:rsidR="006061C7" w:rsidRPr="0034017F" w:rsidRDefault="006061C7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ДПТ </w:t>
            </w:r>
            <w:proofErr w:type="spellStart"/>
            <w:r w:rsidRPr="0034017F">
              <w:rPr>
                <w:sz w:val="24"/>
              </w:rPr>
              <w:t>с.В.Северинка</w:t>
            </w:r>
            <w:proofErr w:type="spellEnd"/>
            <w:r w:rsidRPr="0034017F">
              <w:rPr>
                <w:sz w:val="24"/>
              </w:rPr>
              <w:t xml:space="preserve"> №1194 09.12.2019</w:t>
            </w:r>
          </w:p>
          <w:p w:rsidR="006061C7" w:rsidRPr="0034017F" w:rsidRDefault="006061C7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 xml:space="preserve">ДПТ </w:t>
            </w:r>
            <w:proofErr w:type="spellStart"/>
            <w:r w:rsidRPr="0034017F">
              <w:rPr>
                <w:sz w:val="24"/>
              </w:rPr>
              <w:t>с.Підгайці</w:t>
            </w:r>
            <w:proofErr w:type="spellEnd"/>
            <w:r w:rsidRPr="0034017F">
              <w:rPr>
                <w:sz w:val="24"/>
              </w:rPr>
              <w:t xml:space="preserve">  №1195</w:t>
            </w:r>
          </w:p>
          <w:p w:rsidR="006061C7" w:rsidRPr="0034017F" w:rsidRDefault="006061C7" w:rsidP="006061C7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09.12.2019</w:t>
            </w:r>
          </w:p>
          <w:p w:rsidR="006061C7" w:rsidRPr="0034017F" w:rsidRDefault="006061C7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34017F">
              <w:rPr>
                <w:sz w:val="24"/>
              </w:rPr>
              <w:t>З інших джерел, незаборонених чинним законодавством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81AD8" w:rsidRDefault="00281AD8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81AD8" w:rsidRDefault="00281AD8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81AD8" w:rsidRDefault="00281AD8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281AD8" w:rsidRDefault="00281AD8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  <w:r w:rsidRPr="0034017F">
        <w:rPr>
          <w:b/>
          <w:bCs/>
          <w:sz w:val="24"/>
        </w:rPr>
        <w:lastRenderedPageBreak/>
        <w:t>26. Відомості про участь у інвестиційних проектах, короткий опис проектів.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9"/>
        <w:gridCol w:w="7075"/>
      </w:tblGrid>
      <w:tr w:rsidR="003903AD" w:rsidRPr="0034017F" w:rsidTr="003903AD"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Відомості про участь у проектах</w:t>
            </w:r>
          </w:p>
        </w:tc>
        <w:tc>
          <w:tcPr>
            <w:tcW w:w="7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Короткий опис проектів та результати участі</w:t>
            </w:r>
          </w:p>
        </w:tc>
      </w:tr>
      <w:tr w:rsidR="003903AD" w:rsidRPr="0034017F" w:rsidTr="003903AD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Розміщення сервісного центру сільськогосподарської техніки  ТОВ «</w:t>
            </w:r>
            <w:proofErr w:type="spellStart"/>
            <w:r w:rsidRPr="0034017F">
              <w:rPr>
                <w:sz w:val="24"/>
              </w:rPr>
              <w:t>Ландтех</w:t>
            </w:r>
            <w:proofErr w:type="spellEnd"/>
            <w:r w:rsidRPr="0034017F">
              <w:rPr>
                <w:sz w:val="24"/>
              </w:rPr>
              <w:t xml:space="preserve">» </w:t>
            </w:r>
          </w:p>
        </w:tc>
        <w:tc>
          <w:tcPr>
            <w:tcW w:w="7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Розроблена схема планування території розміщення будівлі. Проведений аукціон.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34017F">
        <w:rPr>
          <w:b/>
          <w:bCs/>
          <w:sz w:val="24"/>
          <w:szCs w:val="29"/>
        </w:rPr>
        <w:t xml:space="preserve">27. Відомості про основні проблеми території. </w:t>
      </w:r>
    </w:p>
    <w:p w:rsidR="003903AD" w:rsidRPr="0034017F" w:rsidRDefault="003903AD" w:rsidP="003903AD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7"/>
        <w:gridCol w:w="7090"/>
      </w:tblGrid>
      <w:tr w:rsidR="003903AD" w:rsidRPr="0034017F" w:rsidTr="003903AD"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34017F">
              <w:rPr>
                <w:b/>
                <w:bCs/>
                <w:sz w:val="24"/>
              </w:rPr>
              <w:t>Зміст проблемного питання</w:t>
            </w:r>
          </w:p>
        </w:tc>
        <w:tc>
          <w:tcPr>
            <w:tcW w:w="7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3AD" w:rsidRPr="0034017F" w:rsidRDefault="003903AD" w:rsidP="003903AD">
            <w:pPr>
              <w:pStyle w:val="a5"/>
              <w:suppressAutoHyphens/>
              <w:spacing w:line="200" w:lineRule="atLeast"/>
              <w:jc w:val="center"/>
            </w:pPr>
            <w:r w:rsidRPr="0034017F">
              <w:rPr>
                <w:b/>
                <w:bCs/>
                <w:sz w:val="24"/>
              </w:rPr>
              <w:t>Пропозиції щодо шляхів вирішення проблемних питань</w:t>
            </w:r>
          </w:p>
        </w:tc>
      </w:tr>
      <w:tr w:rsidR="00DF18AF" w:rsidRPr="0034017F" w:rsidTr="003903AD">
        <w:tc>
          <w:tcPr>
            <w:tcW w:w="3697" w:type="dxa"/>
            <w:tcBorders>
              <w:left w:val="single" w:sz="1" w:space="0" w:color="000000"/>
            </w:tcBorders>
            <w:shd w:val="clear" w:color="auto" w:fill="auto"/>
          </w:tcPr>
          <w:p w:rsidR="00DF18AF" w:rsidRPr="0034017F" w:rsidRDefault="00DF18AF" w:rsidP="00DF18AF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  <w:szCs w:val="29"/>
              </w:rPr>
            </w:pPr>
            <w:r w:rsidRPr="0034017F">
              <w:rPr>
                <w:bCs/>
                <w:sz w:val="24"/>
                <w:szCs w:val="29"/>
              </w:rPr>
              <w:t xml:space="preserve">1.Впровадження </w:t>
            </w:r>
            <w:proofErr w:type="spellStart"/>
            <w:r w:rsidRPr="0034017F">
              <w:rPr>
                <w:bCs/>
                <w:sz w:val="24"/>
                <w:szCs w:val="29"/>
              </w:rPr>
              <w:t>енергоефективності</w:t>
            </w:r>
            <w:proofErr w:type="spellEnd"/>
            <w:r w:rsidRPr="0034017F">
              <w:rPr>
                <w:bCs/>
                <w:sz w:val="24"/>
                <w:szCs w:val="29"/>
              </w:rPr>
              <w:t xml:space="preserve"> в закладах освіти, культури (утеплення фасадів об’єктів </w:t>
            </w:r>
            <w:proofErr w:type="spellStart"/>
            <w:r w:rsidRPr="0034017F">
              <w:rPr>
                <w:bCs/>
                <w:sz w:val="24"/>
                <w:szCs w:val="29"/>
              </w:rPr>
              <w:t>енергосервісу</w:t>
            </w:r>
            <w:proofErr w:type="spellEnd"/>
            <w:r w:rsidRPr="0034017F">
              <w:rPr>
                <w:bCs/>
                <w:sz w:val="24"/>
                <w:szCs w:val="29"/>
              </w:rPr>
              <w:t xml:space="preserve">) </w:t>
            </w:r>
          </w:p>
        </w:tc>
        <w:tc>
          <w:tcPr>
            <w:tcW w:w="70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 xml:space="preserve">Залучення інвесторів для забезпечення проведення робіт з </w:t>
            </w:r>
            <w:proofErr w:type="spellStart"/>
            <w:r w:rsidRPr="0034017F">
              <w:rPr>
                <w:sz w:val="24"/>
              </w:rPr>
              <w:t>енергосервісу</w:t>
            </w:r>
            <w:proofErr w:type="spellEnd"/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DF18AF" w:rsidRPr="0034017F" w:rsidTr="003903AD"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  <w:szCs w:val="29"/>
              </w:rPr>
            </w:pPr>
            <w:r w:rsidRPr="0034017F">
              <w:rPr>
                <w:bCs/>
                <w:sz w:val="24"/>
                <w:szCs w:val="29"/>
              </w:rPr>
              <w:t xml:space="preserve">2.Недостатність коштів медичної субвенції з державного бюджету місцевим бюджетам, у тому числі цільових видатків на лікування хворих на цукровий та нецукровий діабет. Неналежне забезпечення інсулінозалежних жителів громади ліками </w:t>
            </w: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34017F">
              <w:rPr>
                <w:bCs/>
                <w:sz w:val="24"/>
                <w:szCs w:val="29"/>
              </w:rPr>
              <w:t>3.Відсутність очисних споруд каналізації</w:t>
            </w:r>
          </w:p>
        </w:tc>
        <w:tc>
          <w:tcPr>
            <w:tcW w:w="7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Забезпечення в достатній мірі коштів освітньої субвенції для лікування інсулінозалежних жителів</w:t>
            </w: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34017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  <w:p w:rsidR="00DF18AF" w:rsidRPr="0034017F" w:rsidRDefault="00DF18AF" w:rsidP="00DF18AF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34017F">
              <w:rPr>
                <w:sz w:val="24"/>
              </w:rPr>
              <w:t>Придбання та монтаж каналізаційного  обладнання</w:t>
            </w:r>
          </w:p>
        </w:tc>
      </w:tr>
    </w:tbl>
    <w:p w:rsidR="003903AD" w:rsidRPr="0034017F" w:rsidRDefault="003903AD" w:rsidP="003903AD">
      <w:pPr>
        <w:suppressAutoHyphens/>
        <w:spacing w:line="200" w:lineRule="atLeast"/>
        <w:jc w:val="center"/>
      </w:pPr>
      <w:r w:rsidRPr="0034017F">
        <w:rPr>
          <w:b/>
          <w:bCs/>
          <w:sz w:val="24"/>
          <w:szCs w:val="29"/>
        </w:rPr>
        <w:t>___________________</w:t>
      </w:r>
    </w:p>
    <w:p w:rsidR="003903AD" w:rsidRPr="0034017F" w:rsidRDefault="003903AD" w:rsidP="003903AD"/>
    <w:p w:rsidR="009A310B" w:rsidRPr="0034017F" w:rsidRDefault="009A310B"/>
    <w:sectPr w:rsidR="009A310B" w:rsidRPr="0034017F" w:rsidSect="003903AD">
      <w:pgSz w:w="11906" w:h="16838"/>
      <w:pgMar w:top="817" w:right="567" w:bottom="776" w:left="567" w:header="0" w:footer="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AD"/>
    <w:rsid w:val="000105FC"/>
    <w:rsid w:val="00025893"/>
    <w:rsid w:val="00187EB5"/>
    <w:rsid w:val="00192343"/>
    <w:rsid w:val="00281AD8"/>
    <w:rsid w:val="0028652F"/>
    <w:rsid w:val="002D57DA"/>
    <w:rsid w:val="0034017F"/>
    <w:rsid w:val="00340230"/>
    <w:rsid w:val="003903AD"/>
    <w:rsid w:val="004A2C98"/>
    <w:rsid w:val="004C6073"/>
    <w:rsid w:val="005C2344"/>
    <w:rsid w:val="006061C7"/>
    <w:rsid w:val="00701B4D"/>
    <w:rsid w:val="00775F07"/>
    <w:rsid w:val="00792C59"/>
    <w:rsid w:val="007A49E2"/>
    <w:rsid w:val="009A310B"/>
    <w:rsid w:val="00AD7851"/>
    <w:rsid w:val="00AE6AA1"/>
    <w:rsid w:val="00B00D43"/>
    <w:rsid w:val="00BE2086"/>
    <w:rsid w:val="00D35A54"/>
    <w:rsid w:val="00DD561C"/>
    <w:rsid w:val="00DF18AF"/>
    <w:rsid w:val="00DF3E74"/>
    <w:rsid w:val="00E2374E"/>
    <w:rsid w:val="00EE04B1"/>
    <w:rsid w:val="00F4557F"/>
    <w:rsid w:val="00FB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3AD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3903AD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5">
    <w:name w:val="Содержимое таблицы"/>
    <w:basedOn w:val="a"/>
    <w:rsid w:val="003903AD"/>
    <w:pPr>
      <w:suppressLineNumbers/>
    </w:pPr>
  </w:style>
  <w:style w:type="paragraph" w:customStyle="1" w:styleId="a6">
    <w:name w:val="Îáû÷íûé"/>
    <w:rsid w:val="003903A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3903AD"/>
    <w:pPr>
      <w:suppressLineNumbers/>
      <w:tabs>
        <w:tab w:val="center" w:pos="5385"/>
        <w:tab w:val="right" w:pos="10771"/>
      </w:tabs>
    </w:pPr>
  </w:style>
  <w:style w:type="character" w:customStyle="1" w:styleId="a8">
    <w:name w:val="Верхний колонтитул Знак"/>
    <w:basedOn w:val="a0"/>
    <w:link w:val="a7"/>
    <w:rsid w:val="003903A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9">
    <w:name w:val="Strong"/>
    <w:basedOn w:val="a0"/>
    <w:uiPriority w:val="22"/>
    <w:qFormat/>
    <w:rsid w:val="003903AD"/>
    <w:rPr>
      <w:b/>
      <w:bCs/>
    </w:rPr>
  </w:style>
  <w:style w:type="character" w:customStyle="1" w:styleId="WW8Num1z2">
    <w:name w:val="WW8Num1z2"/>
    <w:rsid w:val="003903AD"/>
  </w:style>
  <w:style w:type="paragraph" w:styleId="aa">
    <w:name w:val="footer"/>
    <w:basedOn w:val="a"/>
    <w:link w:val="ab"/>
    <w:uiPriority w:val="99"/>
    <w:semiHidden/>
    <w:unhideWhenUsed/>
    <w:rsid w:val="003903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03AD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Алла</cp:lastModifiedBy>
  <cp:revision>8</cp:revision>
  <cp:lastPrinted>2020-02-19T09:03:00Z</cp:lastPrinted>
  <dcterms:created xsi:type="dcterms:W3CDTF">2020-02-11T17:09:00Z</dcterms:created>
  <dcterms:modified xsi:type="dcterms:W3CDTF">2020-02-24T07:20:00Z</dcterms:modified>
</cp:coreProperties>
</file>